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430" w:rsidRDefault="00803430" w:rsidP="001A548B">
      <w:pPr>
        <w:suppressAutoHyphens w:val="0"/>
        <w:jc w:val="right"/>
        <w:rPr>
          <w:i/>
          <w:sz w:val="24"/>
          <w:szCs w:val="24"/>
        </w:rPr>
      </w:pPr>
      <w:bookmarkStart w:id="0" w:name="_GoBack"/>
      <w:bookmarkEnd w:id="0"/>
    </w:p>
    <w:tbl>
      <w:tblPr>
        <w:tblStyle w:val="afb"/>
        <w:tblpPr w:leftFromText="180" w:rightFromText="180" w:vertAnchor="text" w:horzAnchor="margin" w:tblpY="-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803430" w:rsidTr="00083ED3">
        <w:tc>
          <w:tcPr>
            <w:tcW w:w="5068" w:type="dxa"/>
          </w:tcPr>
          <w:p w:rsidR="00803430" w:rsidRDefault="00466735" w:rsidP="00083ED3">
            <w:pPr>
              <w:pStyle w:val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6" type="#_x0000_t75" style="position:absolute;left:0;text-align:left;margin-left:.3pt;margin-top:1.15pt;width:88.5pt;height:41.4pt;z-index:251658240;mso-wrap-distance-left:9.05pt;mso-wrap-distance-right:9.05pt" filled="t">
                  <v:fill color2="black"/>
                  <v:imagedata r:id="rId9" o:title=""/>
                </v:shape>
                <o:OLEObject Type="Embed" ProgID="Word.Picture.8" ShapeID="_x0000_s1026" DrawAspect="Content" ObjectID="_1505725633" r:id="rId10"/>
              </w:pict>
            </w:r>
          </w:p>
        </w:tc>
        <w:tc>
          <w:tcPr>
            <w:tcW w:w="5068" w:type="dxa"/>
          </w:tcPr>
          <w:p w:rsidR="00803430" w:rsidRDefault="00803430" w:rsidP="00083ED3">
            <w:pPr>
              <w:pStyle w:val="16"/>
              <w:jc w:val="right"/>
              <w:rPr>
                <w:b/>
                <w:sz w:val="24"/>
                <w:szCs w:val="24"/>
              </w:rPr>
            </w:pPr>
            <w:r w:rsidRPr="00F22D62">
              <w:rPr>
                <w:rFonts w:ascii="Arial" w:eastAsia="Calibri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629F64" wp14:editId="0A89A0AA">
                  <wp:extent cx="1790700" cy="590550"/>
                  <wp:effectExtent l="0" t="0" r="0" b="0"/>
                  <wp:docPr id="2" name="Рисунок 2" descr="цисс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исс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48B" w:rsidRDefault="001A548B" w:rsidP="001A548B">
      <w:pPr>
        <w:suppressAutoHyphens w:val="0"/>
        <w:jc w:val="right"/>
        <w:rPr>
          <w:i/>
          <w:sz w:val="24"/>
          <w:szCs w:val="24"/>
        </w:rPr>
      </w:pPr>
      <w:r w:rsidRPr="001A548B">
        <w:rPr>
          <w:i/>
          <w:sz w:val="24"/>
          <w:szCs w:val="24"/>
        </w:rPr>
        <w:t>Приложение 1</w:t>
      </w:r>
    </w:p>
    <w:p w:rsidR="001A548B" w:rsidRPr="001A548B" w:rsidRDefault="001A548B" w:rsidP="001A548B">
      <w:pPr>
        <w:suppressAutoHyphens w:val="0"/>
        <w:jc w:val="right"/>
        <w:rPr>
          <w:rFonts w:eastAsia="Arial"/>
          <w:i/>
          <w:sz w:val="24"/>
          <w:szCs w:val="24"/>
        </w:rPr>
      </w:pPr>
    </w:p>
    <w:p w:rsidR="001A548B" w:rsidRPr="00214109" w:rsidRDefault="00A915E8" w:rsidP="001A548B">
      <w:pPr>
        <w:pStyle w:val="3"/>
        <w:spacing w:before="0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4B5C" wp14:editId="6388EBB3">
                <wp:simplePos x="0" y="0"/>
                <wp:positionH relativeFrom="column">
                  <wp:posOffset>4565650</wp:posOffset>
                </wp:positionH>
                <wp:positionV relativeFrom="paragraph">
                  <wp:posOffset>42545</wp:posOffset>
                </wp:positionV>
                <wp:extent cx="1784350" cy="245110"/>
                <wp:effectExtent l="12700" t="13970" r="1270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BB0B2" id="Rectangle 3" o:spid="_x0000_s1026" style="position:absolute;margin-left:359.5pt;margin-top:3.35pt;width:140.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Lg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leL2XROdRPkm8zmeZ4qlkHx/NqhD++l7Vg8lByJe0KH/b0PkQ0U&#10;zyGJvdWq2iitk4HNdq2R7YGaY5NWSoCSvAzThvUlv55P5gn5hc9fQozT+htEpwJ1uVZdyRfnICii&#10;bO9MlXowgNLDmShrc9IxSjeUYGurI8mIdmhhGjk6tBZ/ctZT+5bc/9gBSs70B0OluM5ns9jvyZjN&#10;ryZk4KVne+kBIwiq5IGz4bgOw4zsHKqmpZ/ylLuxt1S+WiVlY2kHViey1KJJ8NM4xRm4tFPUr6Ff&#10;PQEAAP//AwBQSwMEFAAGAAgAAAAhANmNZA7eAAAACQEAAA8AAABkcnMvZG93bnJldi54bWxMj8FO&#10;wzAQRO9I/IO1SNyo3RZaGrKpEKiVOLbphZsTL0kgXkex0wa+vu6pzG01q5k36Xq0rThS7xvHCNOJ&#10;AkFcOtNwhXDINw/PIHzQbHTrmBB+ycM6u71JdWLciXd03IdKxBD2iUaoQ+gSKX1Zk9V+4jri6H25&#10;3uoQz76SptenGG5bOVNqIa1uODbUuqO3msqf/WARimZ20H+7fKvsajMPH2P+PXy+I97fja8vIAKN&#10;4foMF/yIDllkKtzAxosWYTldxS0BYbEEcfFVFIgC4fFpDjJL5f8F2RkAAP//AwBQSwECLQAUAAYA&#10;CAAAACEAtoM4kv4AAADhAQAAEwAAAAAAAAAAAAAAAAAAAAAAW0NvbnRlbnRfVHlwZXNdLnhtbFBL&#10;AQItABQABgAIAAAAIQA4/SH/1gAAAJQBAAALAAAAAAAAAAAAAAAAAC8BAABfcmVscy8ucmVsc1BL&#10;AQItABQABgAIAAAAIQABEcLgIgIAADwEAAAOAAAAAAAAAAAAAAAAAC4CAABkcnMvZTJvRG9jLnht&#10;bFBLAQItABQABgAIAAAAIQDZjWQO3gAAAAkBAAAPAAAAAAAAAAAAAAAAAHwEAABkcnMvZG93bnJl&#10;di54bWxQSwUGAAAAAAQABADzAAAAhwUAAAAA&#10;"/>
            </w:pict>
          </mc:Fallback>
        </mc:AlternateContent>
      </w:r>
      <w:r w:rsidR="001A548B" w:rsidRPr="001A63F9">
        <w:t xml:space="preserve">                                                                                                                                  </w:t>
      </w:r>
    </w:p>
    <w:p w:rsidR="001A548B" w:rsidRPr="001A548B" w:rsidRDefault="001A548B" w:rsidP="001A548B">
      <w:pPr>
        <w:pStyle w:val="3"/>
        <w:spacing w:before="0"/>
        <w:contextualSpacing/>
        <w:jc w:val="right"/>
        <w:rPr>
          <w:b w:val="0"/>
          <w:i/>
          <w:sz w:val="12"/>
          <w:szCs w:val="12"/>
        </w:rPr>
      </w:pPr>
      <w:r w:rsidRPr="001A63F9">
        <w:t xml:space="preserve"> </w:t>
      </w:r>
    </w:p>
    <w:p w:rsidR="001A548B" w:rsidRPr="008E7A56" w:rsidRDefault="001A548B" w:rsidP="001A548B">
      <w:pPr>
        <w:pStyle w:val="3"/>
        <w:spacing w:before="0"/>
        <w:contextualSpacing/>
        <w:jc w:val="right"/>
        <w:rPr>
          <w:b w:val="0"/>
          <w:i/>
          <w:sz w:val="12"/>
          <w:szCs w:val="12"/>
        </w:rPr>
      </w:pPr>
      <w:r w:rsidRPr="001A63F9">
        <w:t xml:space="preserve"> </w:t>
      </w:r>
      <w:r w:rsidRPr="001A63F9">
        <w:rPr>
          <w:b w:val="0"/>
          <w:i/>
          <w:sz w:val="12"/>
          <w:szCs w:val="12"/>
        </w:rPr>
        <w:t>Регистрац</w:t>
      </w:r>
      <w:r>
        <w:rPr>
          <w:b w:val="0"/>
          <w:i/>
          <w:sz w:val="12"/>
          <w:szCs w:val="12"/>
        </w:rPr>
        <w:t>ионный номер (заполняет представитель ЦИСС</w:t>
      </w:r>
      <w:r w:rsidRPr="001A63F9">
        <w:rPr>
          <w:b w:val="0"/>
          <w:i/>
          <w:sz w:val="12"/>
          <w:szCs w:val="12"/>
        </w:rPr>
        <w:t>)</w:t>
      </w:r>
    </w:p>
    <w:p w:rsidR="00660D47" w:rsidRDefault="00660D47" w:rsidP="00660D47">
      <w:pPr>
        <w:widowControl w:val="0"/>
        <w:contextualSpacing/>
        <w:jc w:val="center"/>
        <w:rPr>
          <w:b/>
          <w:i/>
          <w:sz w:val="22"/>
          <w:szCs w:val="22"/>
        </w:rPr>
      </w:pPr>
    </w:p>
    <w:p w:rsidR="00746387" w:rsidRDefault="00660D47" w:rsidP="00746387">
      <w:pPr>
        <w:widowControl w:val="0"/>
        <w:contextualSpacing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Заявка на</w:t>
      </w:r>
      <w:r w:rsidR="00E84D78">
        <w:rPr>
          <w:b/>
          <w:i/>
          <w:sz w:val="22"/>
          <w:szCs w:val="22"/>
        </w:rPr>
        <w:t xml:space="preserve"> участие </w:t>
      </w:r>
      <w:r w:rsidR="00746387">
        <w:rPr>
          <w:b/>
          <w:i/>
          <w:sz w:val="22"/>
          <w:szCs w:val="22"/>
        </w:rPr>
        <w:t>в конкурсе беспроцентных займов</w:t>
      </w:r>
    </w:p>
    <w:p w:rsidR="00660D47" w:rsidRPr="002D2176" w:rsidRDefault="00746387" w:rsidP="00660D47">
      <w:pPr>
        <w:widowControl w:val="0"/>
        <w:contextualSpacing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на реализацию </w:t>
      </w:r>
      <w:r w:rsidR="00E84D78">
        <w:rPr>
          <w:b/>
          <w:i/>
          <w:sz w:val="22"/>
          <w:szCs w:val="22"/>
        </w:rPr>
        <w:t>социально-предпринимательск</w:t>
      </w:r>
      <w:r>
        <w:rPr>
          <w:b/>
          <w:i/>
          <w:sz w:val="22"/>
          <w:szCs w:val="22"/>
        </w:rPr>
        <w:t>их</w:t>
      </w:r>
      <w:r w:rsidR="00E84D7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проектов</w:t>
      </w:r>
    </w:p>
    <w:p w:rsidR="00660D47" w:rsidRDefault="00660D47" w:rsidP="001A548B">
      <w:pPr>
        <w:widowControl w:val="0"/>
        <w:contextualSpacing/>
        <w:jc w:val="center"/>
        <w:rPr>
          <w:b/>
          <w:i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709"/>
        <w:gridCol w:w="19"/>
        <w:gridCol w:w="996"/>
        <w:gridCol w:w="3379"/>
      </w:tblGrid>
      <w:tr w:rsidR="001A548B" w:rsidRPr="001A63F9" w:rsidTr="001A548B">
        <w:tc>
          <w:tcPr>
            <w:tcW w:w="3119" w:type="dxa"/>
            <w:tcBorders>
              <w:bottom w:val="nil"/>
            </w:tcBorders>
            <w:vAlign w:val="center"/>
          </w:tcPr>
          <w:p w:rsidR="001A548B" w:rsidRPr="001A63F9" w:rsidRDefault="008E70FD" w:rsidP="00E84D78">
            <w:pPr>
              <w:widowControl w:val="0"/>
              <w:ind w:right="-250"/>
              <w:contextualSpacing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660D47">
              <w:rPr>
                <w:b/>
                <w:i/>
                <w:sz w:val="22"/>
                <w:szCs w:val="22"/>
              </w:rPr>
              <w:t>социально</w:t>
            </w:r>
            <w:r w:rsidR="00E84D78">
              <w:rPr>
                <w:b/>
                <w:i/>
                <w:sz w:val="22"/>
                <w:szCs w:val="22"/>
              </w:rPr>
              <w:t xml:space="preserve">-предпринимательского </w:t>
            </w:r>
            <w:r w:rsidR="00660D47">
              <w:rPr>
                <w:b/>
                <w:i/>
                <w:sz w:val="22"/>
                <w:szCs w:val="22"/>
              </w:rPr>
              <w:t>проекта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ind w:left="176" w:right="-68"/>
              <w:contextualSpacing/>
              <w:rPr>
                <w:color w:val="000000"/>
              </w:rPr>
            </w:pPr>
          </w:p>
        </w:tc>
      </w:tr>
      <w:tr w:rsidR="001A548B" w:rsidRPr="001A63F9" w:rsidTr="001A548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contextualSpacing/>
              <w:rPr>
                <w:b/>
              </w:rPr>
            </w:pPr>
            <w:r w:rsidRPr="001A63F9">
              <w:rPr>
                <w:b/>
              </w:rPr>
              <w:t>Организация-заявитель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ind w:left="176" w:right="-70"/>
              <w:contextualSpacing/>
              <w:rPr>
                <w:color w:val="000000"/>
              </w:rPr>
            </w:pPr>
          </w:p>
        </w:tc>
      </w:tr>
      <w:tr w:rsidR="001A548B" w:rsidRPr="001A63F9" w:rsidTr="001A548B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contextualSpacing/>
              <w:rPr>
                <w:b/>
              </w:rPr>
            </w:pPr>
            <w:r w:rsidRPr="001A63F9">
              <w:rPr>
                <w:b/>
              </w:rPr>
              <w:t>Юридический адрес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ind w:right="-70"/>
              <w:contextualSpacing/>
              <w:rPr>
                <w:b/>
                <w:i/>
              </w:rPr>
            </w:pPr>
          </w:p>
        </w:tc>
      </w:tr>
      <w:tr w:rsidR="001A548B" w:rsidRPr="001A63F9" w:rsidTr="001A548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1A548B" w:rsidRPr="00660D47" w:rsidRDefault="001A548B" w:rsidP="001A548B">
            <w:pPr>
              <w:pStyle w:val="5"/>
              <w:spacing w:before="0"/>
              <w:ind w:right="-70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0D47">
              <w:rPr>
                <w:rFonts w:ascii="Times New Roman" w:hAnsi="Times New Roman" w:cs="Times New Roman"/>
                <w:b/>
                <w:color w:val="000000" w:themeColor="text1"/>
              </w:rPr>
              <w:t>Фактический адрес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ind w:right="-70"/>
              <w:contextualSpacing/>
              <w:jc w:val="center"/>
              <w:rPr>
                <w:b/>
                <w:i/>
              </w:rPr>
            </w:pPr>
          </w:p>
        </w:tc>
      </w:tr>
      <w:tr w:rsidR="001A548B" w:rsidRPr="001A63F9" w:rsidTr="001A548B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:rsidR="001A548B" w:rsidRPr="00660D47" w:rsidRDefault="001A548B" w:rsidP="00660D47">
            <w:pPr>
              <w:pStyle w:val="5"/>
              <w:spacing w:before="0"/>
              <w:ind w:right="-70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0D47">
              <w:rPr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  <w:r w:rsidR="00660D47" w:rsidRPr="00660D4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660D47">
              <w:rPr>
                <w:rFonts w:ascii="Times New Roman" w:hAnsi="Times New Roman" w:cs="Times New Roman"/>
                <w:b/>
                <w:color w:val="000000" w:themeColor="text1"/>
              </w:rPr>
              <w:t>факс</w:t>
            </w:r>
            <w:r w:rsidRPr="00660D4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660D47">
              <w:rPr>
                <w:rFonts w:ascii="Times New Roman" w:hAnsi="Times New Roman" w:cs="Times New Roman"/>
                <w:b/>
                <w:color w:val="000000" w:themeColor="text1"/>
              </w:rPr>
              <w:t xml:space="preserve"> 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ind w:right="-70"/>
              <w:contextualSpacing/>
              <w:rPr>
                <w:i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contextualSpacing/>
              <w:rPr>
                <w:i/>
              </w:rPr>
            </w:pPr>
            <w:r w:rsidRPr="001A63F9">
              <w:rPr>
                <w:lang w:val="en-US"/>
              </w:rPr>
              <w:t>E</w:t>
            </w:r>
            <w:r w:rsidRPr="001A63F9">
              <w:t>-</w:t>
            </w:r>
            <w:r w:rsidRPr="001A63F9">
              <w:rPr>
                <w:lang w:val="en-US"/>
              </w:rPr>
              <w:t>mail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contextualSpacing/>
              <w:rPr>
                <w:b/>
                <w:i/>
                <w:lang w:val="en-US"/>
              </w:rPr>
            </w:pPr>
          </w:p>
        </w:tc>
      </w:tr>
      <w:tr w:rsidR="001A548B" w:rsidRPr="001A63F9" w:rsidTr="001A548B">
        <w:tc>
          <w:tcPr>
            <w:tcW w:w="3119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</w:rPr>
            </w:pPr>
            <w:r w:rsidRPr="001A63F9">
              <w:rPr>
                <w:b/>
              </w:rPr>
              <w:t>Руководитель организации - заявителя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</w:pPr>
          </w:p>
        </w:tc>
      </w:tr>
      <w:tr w:rsidR="001A548B" w:rsidRPr="001A63F9" w:rsidTr="001A548B">
        <w:tc>
          <w:tcPr>
            <w:tcW w:w="3119" w:type="dxa"/>
            <w:tcBorders>
              <w:bottom w:val="nil"/>
            </w:tcBorders>
            <w:vAlign w:val="center"/>
          </w:tcPr>
          <w:p w:rsidR="001A548B" w:rsidRPr="00660D47" w:rsidRDefault="001A548B" w:rsidP="00660D47">
            <w:pPr>
              <w:pStyle w:val="5"/>
              <w:spacing w:before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60D47">
              <w:rPr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  <w:r w:rsidR="00660D47" w:rsidRPr="00660D4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660D47">
              <w:rPr>
                <w:rFonts w:ascii="Times New Roman" w:hAnsi="Times New Roman" w:cs="Times New Roman"/>
                <w:b/>
                <w:color w:val="000000" w:themeColor="text1"/>
              </w:rPr>
              <w:t>факс 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contextualSpacing/>
              <w:rPr>
                <w:i/>
              </w:rPr>
            </w:pPr>
          </w:p>
        </w:tc>
        <w:tc>
          <w:tcPr>
            <w:tcW w:w="1015" w:type="dxa"/>
            <w:gridSpan w:val="2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pStyle w:val="5"/>
              <w:spacing w:before="0"/>
              <w:contextualSpacing/>
              <w:rPr>
                <w:i/>
              </w:rPr>
            </w:pPr>
            <w:r w:rsidRPr="001A63F9">
              <w:rPr>
                <w:lang w:val="en-US"/>
              </w:rPr>
              <w:t>E</w:t>
            </w:r>
            <w:r w:rsidRPr="001A63F9">
              <w:t>-</w:t>
            </w:r>
            <w:r w:rsidRPr="001A63F9">
              <w:rPr>
                <w:lang w:val="en-US"/>
              </w:rPr>
              <w:t>mail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color w:val="008080"/>
              </w:rPr>
            </w:pPr>
          </w:p>
        </w:tc>
      </w:tr>
      <w:tr w:rsidR="001A548B" w:rsidRPr="001A63F9" w:rsidTr="001A548B">
        <w:tc>
          <w:tcPr>
            <w:tcW w:w="3119" w:type="dxa"/>
            <w:vMerge w:val="restart"/>
            <w:vAlign w:val="center"/>
          </w:tcPr>
          <w:p w:rsidR="001A548B" w:rsidRPr="001A63F9" w:rsidRDefault="001A548B" w:rsidP="001A548B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A548B" w:rsidRPr="001A63F9" w:rsidRDefault="001A548B" w:rsidP="001A548B">
            <w:pPr>
              <w:widowControl w:val="0"/>
              <w:contextualSpacing/>
              <w:rPr>
                <w:b/>
                <w:color w:val="000000"/>
              </w:rPr>
            </w:pPr>
            <w:r w:rsidRPr="001A63F9">
              <w:rPr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1A548B" w:rsidRPr="001A63F9" w:rsidTr="001A548B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  <w:r w:rsidRPr="001A63F9">
              <w:rPr>
                <w:color w:val="000000"/>
              </w:rPr>
              <w:t>цифра</w:t>
            </w:r>
            <w:r w:rsidR="00660D47">
              <w:rPr>
                <w:color w:val="000000"/>
              </w:rPr>
              <w:t>ми</w:t>
            </w:r>
          </w:p>
        </w:tc>
        <w:tc>
          <w:tcPr>
            <w:tcW w:w="5103" w:type="dxa"/>
            <w:gridSpan w:val="4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  <w:r w:rsidRPr="001A63F9">
              <w:rPr>
                <w:color w:val="000000"/>
              </w:rPr>
              <w:t>пропись</w:t>
            </w:r>
            <w:r w:rsidR="00660D47">
              <w:rPr>
                <w:color w:val="000000"/>
              </w:rPr>
              <w:t>ю</w:t>
            </w:r>
          </w:p>
        </w:tc>
      </w:tr>
      <w:tr w:rsidR="001A548B" w:rsidRPr="001A63F9" w:rsidTr="001A548B">
        <w:tc>
          <w:tcPr>
            <w:tcW w:w="3119" w:type="dxa"/>
            <w:vMerge w:val="restart"/>
            <w:vAlign w:val="center"/>
          </w:tcPr>
          <w:p w:rsidR="001A548B" w:rsidRPr="001A63F9" w:rsidRDefault="001A548B" w:rsidP="001A548B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Имеющаяся сумма</w:t>
            </w:r>
          </w:p>
          <w:p w:rsidR="001A548B" w:rsidRPr="001A63F9" w:rsidRDefault="001A548B" w:rsidP="001A548B">
            <w:pPr>
              <w:widowControl w:val="0"/>
              <w:contextualSpacing/>
              <w:rPr>
                <w:b/>
                <w:color w:val="000000"/>
              </w:rPr>
            </w:pPr>
            <w:r w:rsidRPr="001A63F9">
              <w:rPr>
                <w:color w:val="00000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1A548B" w:rsidRPr="001A63F9" w:rsidTr="001A548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  <w:r w:rsidRPr="001A63F9">
              <w:rPr>
                <w:color w:val="000000"/>
              </w:rPr>
              <w:t>цифра</w:t>
            </w:r>
            <w:r w:rsidR="00660D47">
              <w:rPr>
                <w:color w:val="000000"/>
              </w:rPr>
              <w:t>ми</w:t>
            </w:r>
          </w:p>
        </w:tc>
        <w:tc>
          <w:tcPr>
            <w:tcW w:w="5103" w:type="dxa"/>
            <w:gridSpan w:val="4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  <w:r w:rsidRPr="001A63F9">
              <w:rPr>
                <w:color w:val="000000"/>
              </w:rPr>
              <w:t>пропись</w:t>
            </w:r>
            <w:r w:rsidR="00660D47">
              <w:rPr>
                <w:color w:val="000000"/>
              </w:rPr>
              <w:t>ю</w:t>
            </w:r>
          </w:p>
        </w:tc>
      </w:tr>
      <w:tr w:rsidR="001A548B" w:rsidRPr="001A63F9" w:rsidTr="001A548B">
        <w:tc>
          <w:tcPr>
            <w:tcW w:w="3119" w:type="dxa"/>
            <w:vMerge w:val="restart"/>
            <w:vAlign w:val="center"/>
          </w:tcPr>
          <w:p w:rsidR="001A548B" w:rsidRPr="001A63F9" w:rsidRDefault="001A548B" w:rsidP="00803430">
            <w:pPr>
              <w:pStyle w:val="1"/>
              <w:spacing w:before="0"/>
              <w:contextualSpacing/>
              <w:rPr>
                <w:b w:val="0"/>
                <w:color w:val="00000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Полная стоимость </w:t>
            </w:r>
            <w:r w:rsidR="0080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социально-предпринимательского </w:t>
            </w: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r w:rsidR="0080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34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1A548B" w:rsidRPr="001A63F9" w:rsidTr="001A548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  <w:r w:rsidRPr="001A63F9">
              <w:rPr>
                <w:color w:val="000000"/>
              </w:rPr>
              <w:t>цифра</w:t>
            </w:r>
            <w:r w:rsidR="00660D47">
              <w:rPr>
                <w:color w:val="000000"/>
              </w:rPr>
              <w:t>ми</w:t>
            </w:r>
          </w:p>
        </w:tc>
        <w:tc>
          <w:tcPr>
            <w:tcW w:w="5103" w:type="dxa"/>
            <w:gridSpan w:val="4"/>
            <w:vAlign w:val="center"/>
          </w:tcPr>
          <w:p w:rsidR="001A548B" w:rsidRPr="001A63F9" w:rsidRDefault="001A548B" w:rsidP="001A548B">
            <w:pPr>
              <w:widowControl w:val="0"/>
              <w:contextualSpacing/>
              <w:jc w:val="center"/>
              <w:rPr>
                <w:color w:val="000000"/>
              </w:rPr>
            </w:pPr>
            <w:r w:rsidRPr="001A63F9">
              <w:rPr>
                <w:color w:val="000000"/>
              </w:rPr>
              <w:t>пропись</w:t>
            </w:r>
            <w:r w:rsidR="00660D47">
              <w:rPr>
                <w:color w:val="000000"/>
              </w:rPr>
              <w:t>ю</w:t>
            </w:r>
          </w:p>
        </w:tc>
      </w:tr>
      <w:tr w:rsidR="001A548B" w:rsidRPr="001A63F9" w:rsidTr="001A548B">
        <w:trPr>
          <w:trHeight w:val="55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 xml:space="preserve">Краткое описание </w:t>
            </w:r>
            <w:r w:rsidR="00E84D78">
              <w:rPr>
                <w:b/>
                <w:bCs/>
              </w:rPr>
              <w:t>социально-предпринимательского проекта</w:t>
            </w:r>
          </w:p>
          <w:p w:rsidR="001A548B" w:rsidRPr="001A63F9" w:rsidRDefault="001A548B" w:rsidP="001A548B">
            <w:pPr>
              <w:widowControl w:val="0"/>
              <w:contextualSpacing/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1A548B" w:rsidRPr="001A63F9" w:rsidRDefault="008A5175" w:rsidP="001A548B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В трех-пяти предложениях о</w:t>
            </w:r>
            <w:r w:rsidR="001A548B" w:rsidRPr="001A63F9">
              <w:rPr>
                <w:iCs/>
              </w:rPr>
              <w:t xml:space="preserve">пишите, что именно вы предлагаете, для кого вы </w:t>
            </w:r>
            <w:r w:rsidR="00660D47">
              <w:rPr>
                <w:iCs/>
              </w:rPr>
              <w:t xml:space="preserve">реализуете заявляемый </w:t>
            </w:r>
            <w:r w:rsidR="001A548B" w:rsidRPr="001A63F9">
              <w:rPr>
                <w:iCs/>
              </w:rPr>
              <w:t>проект, каким будет основной результат проекта.</w:t>
            </w:r>
          </w:p>
          <w:p w:rsidR="001A548B" w:rsidRPr="001A63F9" w:rsidRDefault="001A548B" w:rsidP="008A5175">
            <w:pPr>
              <w:contextualSpacing/>
            </w:pPr>
          </w:p>
        </w:tc>
      </w:tr>
      <w:tr w:rsidR="001A548B" w:rsidRPr="001A63F9" w:rsidTr="001A548B">
        <w:trPr>
          <w:trHeight w:val="301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iCs/>
              </w:rPr>
            </w:pPr>
            <w:r w:rsidRPr="00011482">
              <w:rPr>
                <w:b/>
              </w:rPr>
              <w:t>Банковские реквизиты организации-заявителя</w:t>
            </w:r>
          </w:p>
        </w:tc>
      </w:tr>
      <w:tr w:rsidR="001A548B" w:rsidRPr="001A63F9" w:rsidTr="001A548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получателя</w:t>
            </w:r>
          </w:p>
          <w:p w:rsidR="001A548B" w:rsidRPr="001A63F9" w:rsidRDefault="001A548B" w:rsidP="001A548B">
            <w:pPr>
              <w:widowControl w:val="0"/>
              <w:contextualSpacing/>
              <w:rPr>
                <w:bCs/>
              </w:rPr>
            </w:pPr>
            <w:r w:rsidRPr="001A63F9">
              <w:rPr>
                <w:bCs/>
              </w:rPr>
              <w:t>(как в банке)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 xml:space="preserve">Лицевой счет организации </w:t>
            </w:r>
            <w:r w:rsidRPr="001A63F9">
              <w:rPr>
                <w:bCs/>
              </w:rPr>
              <w:t>(если есть)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>ИНН</w:t>
            </w:r>
            <w:r>
              <w:rPr>
                <w:b/>
                <w:bCs/>
              </w:rPr>
              <w:t>/КПП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>ИНН организации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 xml:space="preserve">Расчетный счет </w:t>
            </w:r>
            <w:r>
              <w:rPr>
                <w:b/>
                <w:bCs/>
              </w:rPr>
              <w:t>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Банк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>БИК</w:t>
            </w:r>
            <w:r>
              <w:rPr>
                <w:b/>
                <w:bCs/>
              </w:rPr>
              <w:t xml:space="preserve"> банка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  <w:tr w:rsidR="001A548B" w:rsidRPr="001A63F9" w:rsidTr="001A548B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b/>
                <w:bCs/>
              </w:rPr>
            </w:pPr>
            <w:r w:rsidRPr="001A63F9">
              <w:rPr>
                <w:b/>
                <w:bCs/>
              </w:rPr>
              <w:t xml:space="preserve">Код дохода </w:t>
            </w:r>
            <w:r w:rsidRPr="001A63F9">
              <w:rPr>
                <w:bCs/>
              </w:rPr>
              <w:t>(если есть)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B" w:rsidRPr="001A63F9" w:rsidRDefault="001A548B" w:rsidP="001A548B">
            <w:pPr>
              <w:widowControl w:val="0"/>
              <w:contextualSpacing/>
              <w:rPr>
                <w:iCs/>
              </w:rPr>
            </w:pPr>
          </w:p>
        </w:tc>
      </w:tr>
    </w:tbl>
    <w:p w:rsidR="002146B8" w:rsidRDefault="002146B8" w:rsidP="001A548B">
      <w:pPr>
        <w:pStyle w:val="4"/>
        <w:contextualSpacing/>
        <w:rPr>
          <w:b w:val="0"/>
          <w:color w:val="000000"/>
          <w:sz w:val="20"/>
        </w:rPr>
      </w:pPr>
    </w:p>
    <w:p w:rsidR="002146B8" w:rsidRPr="002146B8" w:rsidRDefault="001A548B" w:rsidP="001A548B">
      <w:pPr>
        <w:pStyle w:val="4"/>
        <w:contextualSpacing/>
        <w:rPr>
          <w:b w:val="0"/>
          <w:color w:val="000000"/>
          <w:sz w:val="20"/>
          <w:u w:val="none"/>
        </w:rPr>
      </w:pPr>
      <w:r w:rsidRPr="001A63F9">
        <w:rPr>
          <w:b w:val="0"/>
          <w:color w:val="000000"/>
          <w:sz w:val="20"/>
        </w:rPr>
        <w:t>_____________________________</w:t>
      </w:r>
      <w:r w:rsidR="002146B8" w:rsidRPr="002146B8">
        <w:rPr>
          <w:b w:val="0"/>
          <w:color w:val="000000"/>
          <w:sz w:val="20"/>
          <w:u w:val="none"/>
        </w:rPr>
        <w:t xml:space="preserve"> </w:t>
      </w:r>
      <w:r w:rsidRPr="002146B8">
        <w:rPr>
          <w:b w:val="0"/>
          <w:color w:val="000000"/>
          <w:sz w:val="20"/>
          <w:u w:val="none"/>
        </w:rPr>
        <w:t xml:space="preserve">       (должность и Ф.И.О. руководителя организации)</w:t>
      </w:r>
    </w:p>
    <w:p w:rsidR="001A548B" w:rsidRPr="002146B8" w:rsidRDefault="002146B8" w:rsidP="001A548B">
      <w:pPr>
        <w:pStyle w:val="4"/>
        <w:contextualSpacing/>
        <w:rPr>
          <w:b w:val="0"/>
          <w:color w:val="000000"/>
          <w:sz w:val="20"/>
          <w:u w:val="none"/>
        </w:rPr>
      </w:pPr>
      <w:r w:rsidRPr="002146B8">
        <w:rPr>
          <w:b w:val="0"/>
          <w:color w:val="000000"/>
          <w:sz w:val="20"/>
          <w:u w:val="none"/>
        </w:rPr>
        <w:t xml:space="preserve"> </w:t>
      </w:r>
      <w:r w:rsidR="001A548B" w:rsidRPr="002146B8">
        <w:rPr>
          <w:b w:val="0"/>
          <w:color w:val="000000"/>
          <w:sz w:val="20"/>
          <w:u w:val="none"/>
        </w:rPr>
        <w:t>(подпись руководителя организации)</w:t>
      </w:r>
    </w:p>
    <w:p w:rsidR="001A548B" w:rsidRPr="001A63F9" w:rsidRDefault="001A548B" w:rsidP="001A548B">
      <w:pPr>
        <w:pStyle w:val="4"/>
        <w:contextualSpacing/>
        <w:rPr>
          <w:b w:val="0"/>
          <w:color w:val="000000"/>
          <w:sz w:val="20"/>
        </w:rPr>
      </w:pPr>
    </w:p>
    <w:p w:rsidR="002146B8" w:rsidRPr="002146B8" w:rsidRDefault="002146B8" w:rsidP="002146B8">
      <w:pPr>
        <w:pStyle w:val="4"/>
        <w:contextualSpacing/>
        <w:rPr>
          <w:b w:val="0"/>
          <w:color w:val="000000"/>
          <w:sz w:val="20"/>
          <w:u w:val="none"/>
        </w:rPr>
      </w:pPr>
      <w:r w:rsidRPr="002146B8">
        <w:rPr>
          <w:b w:val="0"/>
          <w:color w:val="000000"/>
          <w:sz w:val="20"/>
          <w:u w:val="none"/>
        </w:rPr>
        <w:t>М.П.</w:t>
      </w:r>
    </w:p>
    <w:p w:rsidR="001A548B" w:rsidRDefault="001A548B" w:rsidP="001A548B">
      <w:pPr>
        <w:pStyle w:val="4"/>
        <w:contextualSpacing/>
        <w:rPr>
          <w:b w:val="0"/>
          <w:color w:val="000000"/>
          <w:sz w:val="22"/>
          <w:szCs w:val="22"/>
        </w:rPr>
      </w:pPr>
    </w:p>
    <w:p w:rsidR="002564C9" w:rsidRDefault="002564C9">
      <w:pPr>
        <w:suppressAutoHyphens w:val="0"/>
      </w:pPr>
      <w:r>
        <w:br w:type="page"/>
      </w:r>
    </w:p>
    <w:p w:rsidR="001A548B" w:rsidRPr="00733478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</w:rPr>
      </w:pPr>
      <w:r w:rsidRPr="00733478">
        <w:rPr>
          <w:b/>
          <w:sz w:val="22"/>
          <w:szCs w:val="22"/>
        </w:rPr>
        <w:lastRenderedPageBreak/>
        <w:t>КРАТКАЯ АННОТАЦИЯ ПРОЕКТА</w:t>
      </w:r>
    </w:p>
    <w:p w:rsidR="001A548B" w:rsidRPr="00733478" w:rsidRDefault="001A548B" w:rsidP="001A548B">
      <w:pPr>
        <w:tabs>
          <w:tab w:val="left" w:pos="284"/>
        </w:tabs>
        <w:ind w:left="720"/>
        <w:contextualSpacing/>
        <w:jc w:val="both"/>
        <w:rPr>
          <w:b/>
          <w:sz w:val="22"/>
          <w:szCs w:val="22"/>
        </w:rPr>
      </w:pP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Производством и реализацией какого товара (оказанием каких услуг) будет заниматься Ваше предприятие?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Каким будет объем продаж (выручка от реализации) за первый год работы?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Какова сумма всех затрат на реализацию проекта?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Какова организационно-правовая форма предприятия?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Сколько будет привлечено наемных работников?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Требуемый объем финансирования проекта – не более _______ руб.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Каковы источники финансирования проекта?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Основные показатели проекта за первый год работы: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 xml:space="preserve">общая прибыль – _______ руб. </w:t>
      </w: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 xml:space="preserve">рентабельность деятельности </w:t>
      </w:r>
      <w:r w:rsidR="008A5175">
        <w:rPr>
          <w:sz w:val="22"/>
          <w:szCs w:val="22"/>
        </w:rPr>
        <w:t>–</w:t>
      </w:r>
      <w:r w:rsidRPr="00733478">
        <w:rPr>
          <w:sz w:val="22"/>
          <w:szCs w:val="22"/>
        </w:rPr>
        <w:t xml:space="preserve"> _____ % </w:t>
      </w: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 xml:space="preserve">рентабельность вложений собственных средств </w:t>
      </w:r>
      <w:r w:rsidR="008A5175">
        <w:rPr>
          <w:sz w:val="22"/>
          <w:szCs w:val="22"/>
        </w:rPr>
        <w:t>–</w:t>
      </w:r>
      <w:r w:rsidRPr="00733478">
        <w:rPr>
          <w:sz w:val="22"/>
          <w:szCs w:val="22"/>
        </w:rPr>
        <w:t xml:space="preserve"> _____ % </w:t>
      </w: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 xml:space="preserve">рентабельность общих вложений </w:t>
      </w:r>
      <w:r w:rsidR="008A5175">
        <w:rPr>
          <w:sz w:val="22"/>
          <w:szCs w:val="22"/>
        </w:rPr>
        <w:t>–</w:t>
      </w:r>
      <w:r w:rsidRPr="00733478">
        <w:rPr>
          <w:sz w:val="22"/>
          <w:szCs w:val="22"/>
        </w:rPr>
        <w:t xml:space="preserve"> _____ % </w:t>
      </w:r>
    </w:p>
    <w:p w:rsidR="001A548B" w:rsidRPr="00733478" w:rsidRDefault="00A915E8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E32305D" wp14:editId="56763C3F">
                <wp:simplePos x="0" y="0"/>
                <wp:positionH relativeFrom="column">
                  <wp:posOffset>-68580</wp:posOffset>
                </wp:positionH>
                <wp:positionV relativeFrom="paragraph">
                  <wp:posOffset>83819</wp:posOffset>
                </wp:positionV>
                <wp:extent cx="5923280" cy="0"/>
                <wp:effectExtent l="0" t="0" r="20320" b="19050"/>
                <wp:wrapNone/>
                <wp:docPr id="18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48268" id="Line 247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6pt" to="46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4GAIAACw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g3m2Kk&#10;SA8iPQvFUV48hu4MxpUQVKuNDfXRo3o1z5p+d0jpuiNqxyPLt5OBxCxkJO9SwsYZuGM7fNEMYsje&#10;69iqY2v7AAlNQMeoyOmmCD96ROFwMs8f8hkIR6++hJTXRGOd/8x1j4JRYQmsIzA5PDsfiJDyGhLu&#10;UXotpIyCS4WGCk/T+SQmOC0FC84Q5uxuW0uLDgRGZp2HL1YFnvswq/eKRbCOE7a62J4IebbhcqkC&#10;HpQCdC7WeSZ+zNP5araaFaMin65GRdo0o0/ruhhN19njpHlo6rrJfgZqWVF2gjGuArvrfGbF3+l/&#10;eSnnybpN6K0NyXv02C8ge/1H0lHLIN95ELaanTb2qjGMZAy+PJ8w8/d7sO8f+fIXAAAA//8DAFBL&#10;AwQUAAYACAAAACEAa+stNNwAAAAJAQAADwAAAGRycy9kb3ducmV2LnhtbEyPwU7DMBBE70j8g7VI&#10;3FonAVUlxKmqCiqknCj9gG28TaLG6yh228DXs4gDHHdmNPumWE2uVxcaQ+fZQDpPQBHX3nbcGNh/&#10;vM6WoEJEtth7JgOfFGBV3t4UmFt/5Xe67GKjpIRDjgbaGIdc61C35DDM/UAs3tGPDqOcY6PtiFcp&#10;d73OkmShHXYsH1ocaNNSfdqdnYEXO/mGll/bbfr4Vm32WC3WWBlzfzetn0FFmuJfGH7wBR1KYTr4&#10;M9ugegOzNBH0KMZDBkoCT1km4w6/gi4L/X9B+Q0AAP//AwBQSwECLQAUAAYACAAAACEAtoM4kv4A&#10;AADhAQAAEwAAAAAAAAAAAAAAAAAAAAAAW0NvbnRlbnRfVHlwZXNdLnhtbFBLAQItABQABgAIAAAA&#10;IQA4/SH/1gAAAJQBAAALAAAAAAAAAAAAAAAAAC8BAABfcmVscy8ucmVsc1BLAQItABQABgAIAAAA&#10;IQAXVhH4GAIAACwEAAAOAAAAAAAAAAAAAAAAAC4CAABkcnMvZTJvRG9jLnhtbFBLAQItABQABgAI&#10;AAAAIQBr6y003AAAAAkBAAAPAAAAAAAAAAAAAAAAAHIEAABkcnMvZG93bnJldi54bWxQSwUGAAAA&#10;AAQABADzAAAAewUAAAAA&#10;" o:allowincell="f" strokecolor="#f2f2f2" strokeweight=".16931mm"/>
            </w:pict>
          </mc:Fallback>
        </mc:AlternateConten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В комплект материалов по бизнес-плану вошли:</w:t>
      </w: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 xml:space="preserve">Пояснительная записка на ___ страницах; </w:t>
      </w:r>
    </w:p>
    <w:p w:rsidR="001A548B" w:rsidRPr="00487A5D" w:rsidRDefault="001A548B" w:rsidP="001A548B">
      <w:pPr>
        <w:widowControl w:val="0"/>
        <w:overflowPunct w:val="0"/>
        <w:autoSpaceDE w:val="0"/>
        <w:autoSpaceDN w:val="0"/>
        <w:adjustRightInd w:val="0"/>
        <w:ind w:left="360" w:right="600" w:hanging="360"/>
        <w:contextualSpacing/>
        <w:jc w:val="both"/>
        <w:rPr>
          <w:sz w:val="22"/>
          <w:szCs w:val="22"/>
        </w:rPr>
      </w:pPr>
      <w:r w:rsidRPr="00487A5D">
        <w:rPr>
          <w:sz w:val="22"/>
          <w:szCs w:val="22"/>
        </w:rPr>
        <w:t xml:space="preserve">Приложение 1, представляющее собой финансовую </w:t>
      </w:r>
      <w:r>
        <w:rPr>
          <w:sz w:val="22"/>
          <w:szCs w:val="22"/>
        </w:rPr>
        <w:t>модель</w:t>
      </w:r>
      <w:r w:rsidRPr="00487A5D">
        <w:rPr>
          <w:sz w:val="22"/>
          <w:szCs w:val="22"/>
        </w:rPr>
        <w:t xml:space="preserve"> проекта</w:t>
      </w:r>
      <w:r>
        <w:rPr>
          <w:sz w:val="22"/>
          <w:szCs w:val="22"/>
        </w:rPr>
        <w:t xml:space="preserve"> на 3 года</w:t>
      </w:r>
      <w:r w:rsidRPr="00487A5D">
        <w:rPr>
          <w:sz w:val="22"/>
          <w:szCs w:val="22"/>
        </w:rPr>
        <w:t xml:space="preserve">; </w:t>
      </w:r>
    </w:p>
    <w:p w:rsidR="001A548B" w:rsidRPr="00733478" w:rsidRDefault="001A548B" w:rsidP="001A548B">
      <w:pPr>
        <w:numPr>
          <w:ilvl w:val="12"/>
          <w:numId w:val="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487A5D">
        <w:rPr>
          <w:sz w:val="22"/>
          <w:szCs w:val="22"/>
        </w:rPr>
        <w:t>Приложение 2, содержащее дополнительные материалы.</w:t>
      </w:r>
    </w:p>
    <w:p w:rsidR="001A548B" w:rsidRPr="00733478" w:rsidRDefault="001A548B" w:rsidP="001A548B">
      <w:pPr>
        <w:numPr>
          <w:ilvl w:val="12"/>
          <w:numId w:val="0"/>
        </w:numPr>
        <w:tabs>
          <w:tab w:val="left" w:pos="284"/>
        </w:tabs>
        <w:contextualSpacing/>
        <w:jc w:val="both"/>
        <w:rPr>
          <w:sz w:val="22"/>
          <w:szCs w:val="22"/>
        </w:rPr>
      </w:pPr>
    </w:p>
    <w:p w:rsidR="001A548B" w:rsidRPr="002B46F8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sz w:val="22"/>
          <w:szCs w:val="22"/>
        </w:rPr>
      </w:pPr>
      <w:r w:rsidRPr="002B46F8">
        <w:rPr>
          <w:b/>
          <w:sz w:val="22"/>
          <w:szCs w:val="22"/>
        </w:rPr>
        <w:t>Потребители товаров/услуг</w:t>
      </w:r>
    </w:p>
    <w:tbl>
      <w:tblPr>
        <w:tblW w:w="987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440"/>
        <w:gridCol w:w="3440"/>
      </w:tblGrid>
      <w:tr w:rsidR="001A548B" w:rsidRPr="00733478" w:rsidTr="001A548B">
        <w:trPr>
          <w:trHeight w:val="454"/>
        </w:trPr>
        <w:tc>
          <w:tcPr>
            <w:tcW w:w="2993" w:type="dxa"/>
            <w:shd w:val="clear" w:color="auto" w:fill="auto"/>
            <w:vAlign w:val="bottom"/>
            <w:hideMark/>
          </w:tcPr>
          <w:p w:rsidR="001A548B" w:rsidRPr="00733478" w:rsidRDefault="001A548B" w:rsidP="001A548B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Потребитель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1A548B" w:rsidRPr="00733478" w:rsidRDefault="001A548B" w:rsidP="001A548B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733478">
              <w:rPr>
                <w:b/>
                <w:bCs/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3440" w:type="dxa"/>
            <w:vAlign w:val="bottom"/>
          </w:tcPr>
          <w:p w:rsidR="001A548B" w:rsidRPr="00733478" w:rsidRDefault="001A548B" w:rsidP="001A548B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33478">
              <w:rPr>
                <w:b/>
                <w:bCs/>
                <w:color w:val="000000"/>
                <w:sz w:val="22"/>
                <w:szCs w:val="22"/>
              </w:rPr>
              <w:t>родукт</w:t>
            </w:r>
            <w:r>
              <w:rPr>
                <w:b/>
                <w:bCs/>
                <w:color w:val="000000"/>
                <w:sz w:val="22"/>
                <w:szCs w:val="22"/>
              </w:rPr>
              <w:t>/услуга</w:t>
            </w:r>
          </w:p>
        </w:tc>
      </w:tr>
      <w:tr w:rsidR="001A548B" w:rsidRPr="00733478" w:rsidTr="001A548B">
        <w:trPr>
          <w:trHeight w:val="217"/>
        </w:trPr>
        <w:tc>
          <w:tcPr>
            <w:tcW w:w="2993" w:type="dxa"/>
            <w:shd w:val="clear" w:color="auto" w:fill="auto"/>
            <w:vAlign w:val="bottom"/>
            <w:hideMark/>
          </w:tcPr>
          <w:p w:rsidR="001A548B" w:rsidRPr="00733478" w:rsidRDefault="001A548B" w:rsidP="001A548B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1A548B" w:rsidRPr="00733478" w:rsidRDefault="001A548B" w:rsidP="001A548B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Align w:val="bottom"/>
          </w:tcPr>
          <w:p w:rsidR="001A548B" w:rsidRPr="00733478" w:rsidRDefault="001A548B" w:rsidP="001A548B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1A548B" w:rsidRPr="002146B8" w:rsidRDefault="001A548B" w:rsidP="001A548B">
      <w:pPr>
        <w:pStyle w:val="af4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2146B8">
        <w:rPr>
          <w:rFonts w:ascii="Times New Roman" w:hAnsi="Times New Roman"/>
        </w:rPr>
        <w:t xml:space="preserve">Цель собственника. Чистая прибыль за 1 год работы и за 3 года. </w:t>
      </w:r>
    </w:p>
    <w:p w:rsidR="001A548B" w:rsidRPr="002146B8" w:rsidRDefault="001A548B" w:rsidP="001A548B">
      <w:pPr>
        <w:pStyle w:val="af4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2146B8">
        <w:rPr>
          <w:rFonts w:ascii="Times New Roman" w:hAnsi="Times New Roman"/>
        </w:rPr>
        <w:t>Цель деятельности. Валовый объем доходов за 1 год работы и за 3 года.</w:t>
      </w:r>
    </w:p>
    <w:p w:rsidR="001A548B" w:rsidRPr="002146B8" w:rsidRDefault="001A548B" w:rsidP="001A548B">
      <w:pPr>
        <w:pStyle w:val="af4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2146B8">
        <w:rPr>
          <w:rFonts w:ascii="Times New Roman" w:hAnsi="Times New Roman"/>
        </w:rPr>
        <w:t>Цель развития на ближайшие 3 года</w:t>
      </w:r>
    </w:p>
    <w:p w:rsidR="001A548B" w:rsidRDefault="001A548B" w:rsidP="001A548B">
      <w:pPr>
        <w:pStyle w:val="af4"/>
        <w:ind w:left="0"/>
      </w:pPr>
    </w:p>
    <w:p w:rsidR="001A548B" w:rsidRPr="00065A74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ФИНАНСОВАЯ МОДЕЛЬ ПРОЕКТА. </w:t>
      </w:r>
      <w:r w:rsidRPr="00F033B5">
        <w:rPr>
          <w:b/>
          <w:sz w:val="22"/>
          <w:szCs w:val="22"/>
        </w:rPr>
        <w:t>МОДЕЛЬ ПО СИСТЕМЕ СБАЛАНСИРОВАННЫХ ПОКАЗАТЕЛЕЙ (</w:t>
      </w:r>
      <w:r>
        <w:rPr>
          <w:b/>
          <w:sz w:val="22"/>
          <w:szCs w:val="22"/>
        </w:rPr>
        <w:t>Приложение 1.</w:t>
      </w:r>
      <w:r w:rsidRPr="00F033B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  <w:r w:rsidRPr="00065A74">
        <w:rPr>
          <w:b/>
          <w:sz w:val="22"/>
          <w:szCs w:val="22"/>
        </w:rPr>
        <w:t>МАРКЕТИНГОВОЕ ИССЛЕДОВАНИЕ</w:t>
      </w:r>
    </w:p>
    <w:p w:rsidR="001A548B" w:rsidRPr="00733478" w:rsidRDefault="001A548B" w:rsidP="001A548B">
      <w:pPr>
        <w:numPr>
          <w:ilvl w:val="12"/>
          <w:numId w:val="0"/>
        </w:numPr>
        <w:tabs>
          <w:tab w:val="left" w:pos="284"/>
        </w:tabs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Основные показатели по клиентам, финансам и персоналу должны быть обоснованы и подтверждаться маркетинговыми исследованиями.</w:t>
      </w:r>
    </w:p>
    <w:p w:rsidR="001A548B" w:rsidRPr="00733478" w:rsidRDefault="001A548B" w:rsidP="001A548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A548B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</w:rPr>
      </w:pPr>
      <w:r w:rsidRPr="007334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 xml:space="preserve"> И БЮДЖЕТ</w:t>
      </w:r>
      <w:r w:rsidRPr="00733478">
        <w:rPr>
          <w:b/>
          <w:sz w:val="22"/>
          <w:szCs w:val="22"/>
        </w:rPr>
        <w:t xml:space="preserve"> МАРКЕТИНГА </w:t>
      </w:r>
    </w:p>
    <w:p w:rsidR="001A548B" w:rsidRDefault="001A548B" w:rsidP="001A548B">
      <w:pPr>
        <w:widowControl w:val="0"/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  <w:r w:rsidRPr="00733478">
        <w:rPr>
          <w:b/>
          <w:bCs/>
          <w:sz w:val="22"/>
          <w:szCs w:val="22"/>
        </w:rPr>
        <w:t xml:space="preserve"> маркетинга</w:t>
      </w:r>
    </w:p>
    <w:tbl>
      <w:tblPr>
        <w:tblW w:w="930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5245"/>
      </w:tblGrid>
      <w:tr w:rsidR="001A548B" w:rsidRPr="00C85E44" w:rsidTr="001A548B">
        <w:tc>
          <w:tcPr>
            <w:tcW w:w="4059" w:type="dxa"/>
            <w:vAlign w:val="center"/>
          </w:tcPr>
          <w:p w:rsidR="001A548B" w:rsidRPr="00C85E44" w:rsidRDefault="00CD3FDF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Требуемые </w:t>
            </w:r>
            <w:r w:rsidR="001A548B" w:rsidRPr="00C85E44">
              <w:rPr>
                <w:sz w:val="22"/>
                <w:szCs w:val="22"/>
              </w:rPr>
              <w:t>качества товара (услуг)</w:t>
            </w:r>
          </w:p>
        </w:tc>
        <w:tc>
          <w:tcPr>
            <w:tcW w:w="5245" w:type="dxa"/>
            <w:vAlign w:val="center"/>
          </w:tcPr>
          <w:p w:rsidR="001A548B" w:rsidRPr="00C85E44" w:rsidRDefault="008A5175" w:rsidP="002146B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A548B" w:rsidRPr="00C85E44">
              <w:rPr>
                <w:sz w:val="22"/>
                <w:szCs w:val="22"/>
              </w:rPr>
              <w:t>онкретные потребительские характеристики товара (услуги), важные с точки зрения покупателей</w:t>
            </w:r>
          </w:p>
        </w:tc>
      </w:tr>
      <w:tr w:rsidR="001A548B" w:rsidRPr="00C85E44" w:rsidTr="001A548B">
        <w:tc>
          <w:tcPr>
            <w:tcW w:w="4059" w:type="dxa"/>
            <w:vAlign w:val="center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5E44">
              <w:rPr>
                <w:sz w:val="22"/>
                <w:szCs w:val="22"/>
              </w:rPr>
              <w:t>Цены</w:t>
            </w:r>
          </w:p>
        </w:tc>
        <w:tc>
          <w:tcPr>
            <w:tcW w:w="5245" w:type="dxa"/>
            <w:vAlign w:val="center"/>
          </w:tcPr>
          <w:p w:rsidR="001A548B" w:rsidRPr="00C85E44" w:rsidRDefault="008A5175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A548B" w:rsidRPr="00C85E44">
              <w:rPr>
                <w:sz w:val="22"/>
                <w:szCs w:val="22"/>
              </w:rPr>
              <w:t>боснование оптимальных цен на товар (услуг) с учетом затрат, цен конкурентов, вопросов имиджа и т.д.</w:t>
            </w:r>
          </w:p>
        </w:tc>
      </w:tr>
      <w:tr w:rsidR="001A548B" w:rsidRPr="00C85E44" w:rsidTr="001A548B">
        <w:tc>
          <w:tcPr>
            <w:tcW w:w="4059" w:type="dxa"/>
            <w:vAlign w:val="center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5E44">
              <w:rPr>
                <w:sz w:val="22"/>
                <w:szCs w:val="22"/>
              </w:rPr>
              <w:t>Каналы сбыта</w:t>
            </w:r>
          </w:p>
        </w:tc>
        <w:tc>
          <w:tcPr>
            <w:tcW w:w="5245" w:type="dxa"/>
            <w:vAlign w:val="center"/>
          </w:tcPr>
          <w:p w:rsidR="001A548B" w:rsidRPr="00C85E44" w:rsidRDefault="008A5175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548B" w:rsidRPr="00C85E44">
              <w:rPr>
                <w:sz w:val="22"/>
                <w:szCs w:val="22"/>
              </w:rPr>
              <w:t>етоды реализации товаров (у</w:t>
            </w:r>
            <w:r w:rsidR="00CD3FDF">
              <w:rPr>
                <w:sz w:val="22"/>
                <w:szCs w:val="22"/>
              </w:rPr>
              <w:t>слуг): самостоятельно, через по</w:t>
            </w:r>
            <w:r w:rsidR="001A548B" w:rsidRPr="00C85E44">
              <w:rPr>
                <w:sz w:val="22"/>
                <w:szCs w:val="22"/>
              </w:rPr>
              <w:t>средников, по предварительным заказам и т.д.)</w:t>
            </w:r>
          </w:p>
        </w:tc>
      </w:tr>
      <w:tr w:rsidR="001A548B" w:rsidRPr="00C85E44" w:rsidTr="001A548B">
        <w:tc>
          <w:tcPr>
            <w:tcW w:w="4059" w:type="dxa"/>
            <w:vAlign w:val="center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5E44">
              <w:rPr>
                <w:sz w:val="22"/>
                <w:szCs w:val="22"/>
              </w:rPr>
              <w:t>Продвижение и реклама</w:t>
            </w:r>
          </w:p>
        </w:tc>
        <w:tc>
          <w:tcPr>
            <w:tcW w:w="5245" w:type="dxa"/>
            <w:vAlign w:val="center"/>
          </w:tcPr>
          <w:p w:rsidR="001A548B" w:rsidRPr="00C85E44" w:rsidRDefault="008A5175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548B" w:rsidRPr="00C85E44">
              <w:rPr>
                <w:sz w:val="22"/>
                <w:szCs w:val="22"/>
              </w:rPr>
              <w:t>етоды доведения до клиентов информации о товарах (услугах)</w:t>
            </w:r>
          </w:p>
        </w:tc>
      </w:tr>
    </w:tbl>
    <w:p w:rsidR="001A548B" w:rsidRPr="00733478" w:rsidRDefault="001A548B" w:rsidP="001A548B">
      <w:pPr>
        <w:widowControl w:val="0"/>
        <w:autoSpaceDE w:val="0"/>
        <w:autoSpaceDN w:val="0"/>
        <w:adjustRightInd w:val="0"/>
        <w:ind w:left="160"/>
        <w:contextualSpacing/>
        <w:rPr>
          <w:sz w:val="22"/>
          <w:szCs w:val="22"/>
        </w:rPr>
      </w:pPr>
    </w:p>
    <w:p w:rsidR="001A548B" w:rsidRDefault="001A548B" w:rsidP="001A548B">
      <w:pPr>
        <w:widowControl w:val="0"/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733478">
        <w:rPr>
          <w:b/>
          <w:bCs/>
          <w:sz w:val="22"/>
          <w:szCs w:val="22"/>
        </w:rPr>
        <w:t>Бюджет маркетинга</w:t>
      </w:r>
    </w:p>
    <w:tbl>
      <w:tblPr>
        <w:tblW w:w="94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08"/>
        <w:gridCol w:w="709"/>
        <w:gridCol w:w="709"/>
        <w:gridCol w:w="709"/>
        <w:gridCol w:w="708"/>
        <w:gridCol w:w="709"/>
        <w:gridCol w:w="549"/>
        <w:gridCol w:w="419"/>
        <w:gridCol w:w="549"/>
        <w:gridCol w:w="436"/>
        <w:gridCol w:w="558"/>
        <w:gridCol w:w="558"/>
      </w:tblGrid>
      <w:tr w:rsidR="001A548B" w:rsidRPr="00C85E44" w:rsidTr="001A548B">
        <w:tc>
          <w:tcPr>
            <w:tcW w:w="2085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Период (месяц)</w:t>
            </w: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A548B" w:rsidRPr="00C85E44" w:rsidTr="001A548B">
        <w:tc>
          <w:tcPr>
            <w:tcW w:w="2085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A548B" w:rsidRPr="00C85E44" w:rsidTr="001A548B">
        <w:tc>
          <w:tcPr>
            <w:tcW w:w="2085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A548B" w:rsidRPr="00C85E44" w:rsidTr="001A548B">
        <w:tc>
          <w:tcPr>
            <w:tcW w:w="2085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A548B" w:rsidRPr="00C85E44" w:rsidTr="001A548B">
        <w:tc>
          <w:tcPr>
            <w:tcW w:w="2085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C85E44">
              <w:rPr>
                <w:sz w:val="22"/>
                <w:szCs w:val="22"/>
              </w:rPr>
              <w:t>Бюджет маркетинга, руб.</w:t>
            </w: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1A548B" w:rsidRPr="00733478" w:rsidRDefault="001A548B" w:rsidP="001A548B">
      <w:pPr>
        <w:numPr>
          <w:ilvl w:val="12"/>
          <w:numId w:val="0"/>
        </w:numPr>
        <w:tabs>
          <w:tab w:val="left" w:pos="284"/>
        </w:tabs>
        <w:contextualSpacing/>
        <w:jc w:val="both"/>
        <w:rPr>
          <w:b/>
          <w:sz w:val="22"/>
          <w:szCs w:val="22"/>
        </w:rPr>
      </w:pPr>
    </w:p>
    <w:p w:rsidR="001A548B" w:rsidRPr="00733478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</w:rPr>
      </w:pPr>
      <w:r w:rsidRPr="002156C6">
        <w:rPr>
          <w:b/>
          <w:sz w:val="22"/>
          <w:szCs w:val="22"/>
        </w:rPr>
        <w:t>SWOT</w:t>
      </w:r>
      <w:r w:rsidRPr="00E56766">
        <w:rPr>
          <w:b/>
          <w:sz w:val="22"/>
          <w:szCs w:val="22"/>
        </w:rPr>
        <w:t>-</w:t>
      </w:r>
      <w:r w:rsidRPr="00733478">
        <w:rPr>
          <w:b/>
          <w:sz w:val="22"/>
          <w:szCs w:val="22"/>
        </w:rPr>
        <w:t>АНАЛИЗ</w:t>
      </w:r>
      <w:r>
        <w:rPr>
          <w:b/>
          <w:sz w:val="22"/>
          <w:szCs w:val="22"/>
        </w:rPr>
        <w:t>. АНАЛИЗ РИСКОВ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678"/>
      </w:tblGrid>
      <w:tr w:rsidR="001A548B" w:rsidRPr="00733478" w:rsidTr="001A548B">
        <w:tc>
          <w:tcPr>
            <w:tcW w:w="1668" w:type="dxa"/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  <w:r w:rsidRPr="00733478">
              <w:rPr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678" w:type="dxa"/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  <w:r w:rsidRPr="00733478">
              <w:rPr>
                <w:b/>
                <w:sz w:val="22"/>
                <w:szCs w:val="22"/>
              </w:rPr>
              <w:t>Слабые стороны</w:t>
            </w:r>
          </w:p>
        </w:tc>
      </w:tr>
      <w:tr w:rsidR="001A548B" w:rsidRPr="00733478" w:rsidTr="001A54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внутренние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1A548B" w:rsidRPr="00733478" w:rsidTr="001A54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внешние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1A548B" w:rsidRPr="00733478" w:rsidTr="001A548B">
        <w:tc>
          <w:tcPr>
            <w:tcW w:w="1668" w:type="dxa"/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  <w:r w:rsidRPr="00733478">
              <w:rPr>
                <w:b/>
                <w:sz w:val="22"/>
                <w:szCs w:val="22"/>
              </w:rPr>
              <w:t>Возможности</w:t>
            </w:r>
          </w:p>
        </w:tc>
        <w:tc>
          <w:tcPr>
            <w:tcW w:w="4678" w:type="dxa"/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  <w:r w:rsidRPr="00733478">
              <w:rPr>
                <w:b/>
                <w:sz w:val="22"/>
                <w:szCs w:val="22"/>
              </w:rPr>
              <w:t>Угрозы</w:t>
            </w:r>
          </w:p>
        </w:tc>
      </w:tr>
      <w:tr w:rsidR="001A548B" w:rsidRPr="00733478" w:rsidTr="001A54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внутренние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1A548B" w:rsidRPr="00733478" w:rsidTr="001A54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733478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внешние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B" w:rsidRPr="00E56766" w:rsidRDefault="001A548B" w:rsidP="001A548B">
            <w:pPr>
              <w:tabs>
                <w:tab w:val="center" w:pos="4153"/>
                <w:tab w:val="right" w:pos="8306"/>
              </w:tabs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1A548B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Наиболее существенными факторами риска для проекта являются:</w:t>
      </w:r>
    </w:p>
    <w:p w:rsidR="001A548B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A915E8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37CBC02E" wp14:editId="1E987EED">
                <wp:simplePos x="0" y="0"/>
                <wp:positionH relativeFrom="column">
                  <wp:posOffset>6985</wp:posOffset>
                </wp:positionH>
                <wp:positionV relativeFrom="paragraph">
                  <wp:posOffset>115569</wp:posOffset>
                </wp:positionV>
                <wp:extent cx="5923915" cy="0"/>
                <wp:effectExtent l="0" t="0" r="19685" b="19050"/>
                <wp:wrapNone/>
                <wp:docPr id="5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B799BB" id="Line 44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9.1pt" to="46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jtFgIAACoEAAAOAAAAZHJzL2Uyb0RvYy54bWysU13P2iAUvl+y/0C417a+1WljfbO0uhu3&#10;mbzvfgACtWQUCKDVLPvvO6B2c7tZlqUJPXCe8/CcD5bP506iE7dOaFXibJxixBXVTKhDib+8bkZz&#10;jJwnihGpFS/xhTv8vHr7Ztmbgk90qyXjFgGJckVvStx6b4okcbTlHXFjbbgCZ6NtRzxs7SFhlvTA&#10;3slkkqazpNeWGaspdw5O66sTryJ/03DqPzeN4x7JEoM2H1cb131Yk9WSFAdLTCvoTQb5BxUdEQou&#10;Hahq4gk6WvEHVSeo1U43fkx1l+imEZTHHCCbLP0tm5eWGB5zgeI4M5TJ/T9a+um0s0iwEk8xUqSD&#10;Fm2F4ijPs1Cb3rgCIJXa2ZAdPasXs9X0q0NKVy1RBx41vl4MBMaI5CEkbJyBG/b9R80AQ45ex0Kd&#10;G9sFSigBOsd+XIZ+8LNHFA6ni8nTIgNh9O5LSHEPNNb5D1x3KBgllqA6EpPT1nmQDtA7JNyj9EZI&#10;GdstFepLPEsX0xjgtBQsOAPM2cO+khadCAzMZhK+UAcge4BZfVQskrWcsPXN9kTIqw14qQIfpAJy&#10;btZ1Ir4t0sV6vp7no3wyW4/ytK5H7zdVPpptsnfT+qmuqjr7HqRledEKxrgK6u7TmeV/1/3bO7nO&#10;1TCfQxmSR/aYIoi9/6Po2MvQvusg7DW77GyoRmgrDGQE3x5PmPhf9xH184mvfgAAAP//AwBQSwME&#10;FAAGAAgAAAAhAPIcSAzaAAAABwEAAA8AAABkcnMvZG93bnJldi54bWxMj0FLw0AQhe+C/2EZwZvd&#10;pJYSYzalFC1CTtb+gGl2moRmZ0N220Z/vSMe9DS8eY833xSryfXqQmPoPBtIZwko4trbjhsD+4/X&#10;hwxUiMgWe89k4JMCrMrbmwJz66/8TpddbJSUcMjRQBvjkGsd6pYchpkfiMU7+tFhFDk22o54lXLX&#10;63mSLLXDjuVCiwNtWqpPu7Mz8GIn31D2td2mi7dqs8dqucbKmPu7af0MKtIU/8Lwgy/oUArTwZ/Z&#10;BtWLTiUoI5uDEvvpcSGvHX4Xuiz0f/7yGwAA//8DAFBLAQItABQABgAIAAAAIQC2gziS/gAAAOEB&#10;AAATAAAAAAAAAAAAAAAAAAAAAABbQ29udGVudF9UeXBlc10ueG1sUEsBAi0AFAAGAAgAAAAhADj9&#10;If/WAAAAlAEAAAsAAAAAAAAAAAAAAAAALwEAAF9yZWxzLy5yZWxzUEsBAi0AFAAGAAgAAAAhAFmH&#10;mO0WAgAAKgQAAA4AAAAAAAAAAAAAAAAALgIAAGRycy9lMm9Eb2MueG1sUEsBAi0AFAAGAAgAAAAh&#10;APIcSAzaAAAABwEAAA8AAAAAAAAAAAAAAAAAcAQAAGRycy9kb3ducmV2LnhtbFBLBQYAAAAABAAE&#10;APMAAAB3BQAAAAA=&#10;" o:allowincell="f" strokecolor="#f2f2f2" strokeweight=".16931mm"/>
            </w:pict>
          </mc:Fallback>
        </mc:AlternateContent>
      </w:r>
      <w:r w:rsidR="001A548B" w:rsidRPr="00733478">
        <w:rPr>
          <w:sz w:val="22"/>
          <w:szCs w:val="22"/>
        </w:rPr>
        <w:t>Меры по минимизации рисков:</w:t>
      </w: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ind w:right="720"/>
        <w:contextualSpacing/>
        <w:jc w:val="both"/>
        <w:rPr>
          <w:sz w:val="22"/>
          <w:szCs w:val="22"/>
        </w:rPr>
      </w:pP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ind w:right="72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>Анализ рисков выполнен по сценарному методу. В качестве переменных параметров по различным сценариям реализации проекта выбраны следующие</w:t>
      </w:r>
      <w:r w:rsidR="00295EB4">
        <w:rPr>
          <w:sz w:val="22"/>
          <w:szCs w:val="22"/>
        </w:rPr>
        <w:t>: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ind w:left="120"/>
        <w:contextualSpacing/>
        <w:rPr>
          <w:sz w:val="22"/>
          <w:szCs w:val="22"/>
        </w:rPr>
      </w:pPr>
      <w:r w:rsidRPr="00733478">
        <w:rPr>
          <w:b/>
          <w:bCs/>
          <w:sz w:val="22"/>
          <w:szCs w:val="22"/>
        </w:rPr>
        <w:t>Параметры сценариев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3"/>
        <w:gridCol w:w="2340"/>
        <w:gridCol w:w="2320"/>
      </w:tblGrid>
      <w:tr w:rsidR="001A548B" w:rsidRPr="00E45D4A" w:rsidTr="001A548B">
        <w:trPr>
          <w:trHeight w:val="396"/>
        </w:trPr>
        <w:tc>
          <w:tcPr>
            <w:tcW w:w="4543" w:type="dxa"/>
            <w:vAlign w:val="bottom"/>
          </w:tcPr>
          <w:p w:rsidR="001A548B" w:rsidRPr="00E45D4A" w:rsidRDefault="001A548B" w:rsidP="001A548B">
            <w:pPr>
              <w:widowControl w:val="0"/>
              <w:autoSpaceDE w:val="0"/>
              <w:autoSpaceDN w:val="0"/>
              <w:adjustRightInd w:val="0"/>
              <w:ind w:left="1740"/>
              <w:contextualSpacing/>
              <w:rPr>
                <w:b/>
                <w:sz w:val="22"/>
                <w:szCs w:val="22"/>
              </w:rPr>
            </w:pPr>
            <w:r w:rsidRPr="00E45D4A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340" w:type="dxa"/>
            <w:vAlign w:val="bottom"/>
          </w:tcPr>
          <w:p w:rsidR="001A548B" w:rsidRPr="002B46F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B46F8">
              <w:rPr>
                <w:b/>
                <w:sz w:val="22"/>
                <w:szCs w:val="22"/>
              </w:rPr>
              <w:t>Реалистический сценарий</w:t>
            </w:r>
          </w:p>
        </w:tc>
        <w:tc>
          <w:tcPr>
            <w:tcW w:w="2320" w:type="dxa"/>
            <w:vAlign w:val="bottom"/>
          </w:tcPr>
          <w:p w:rsidR="001A548B" w:rsidRPr="002B46F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B46F8">
              <w:rPr>
                <w:b/>
                <w:sz w:val="22"/>
                <w:szCs w:val="22"/>
              </w:rPr>
              <w:t>Пессимистический сценарий</w:t>
            </w:r>
          </w:p>
        </w:tc>
      </w:tr>
      <w:tr w:rsidR="001A548B" w:rsidRPr="00733478" w:rsidTr="001A548B">
        <w:trPr>
          <w:trHeight w:val="276"/>
        </w:trPr>
        <w:tc>
          <w:tcPr>
            <w:tcW w:w="454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130"/>
        </w:trPr>
        <w:tc>
          <w:tcPr>
            <w:tcW w:w="454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ind w:left="120"/>
        <w:contextualSpacing/>
        <w:rPr>
          <w:sz w:val="22"/>
          <w:szCs w:val="22"/>
        </w:rPr>
      </w:pPr>
      <w:r w:rsidRPr="00733478">
        <w:rPr>
          <w:sz w:val="22"/>
          <w:szCs w:val="22"/>
        </w:rPr>
        <w:t>Остальные параметры приняты на одинаковом уровне по обоим сценариям.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Default="001A548B" w:rsidP="001A548B">
      <w:pPr>
        <w:widowControl w:val="0"/>
        <w:overflowPunct w:val="0"/>
        <w:autoSpaceDE w:val="0"/>
        <w:autoSpaceDN w:val="0"/>
        <w:adjustRightInd w:val="0"/>
        <w:ind w:left="120" w:right="720"/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>По каждому из сценариев проведена оценка финансовых показателей. Табличные и графические материалы по сценариям представлены в финансовых таблицах Приложения 1.</w:t>
      </w:r>
    </w:p>
    <w:p w:rsidR="001A548B" w:rsidRDefault="001A548B" w:rsidP="001A548B">
      <w:pPr>
        <w:widowControl w:val="0"/>
        <w:autoSpaceDE w:val="0"/>
        <w:autoSpaceDN w:val="0"/>
        <w:adjustRightInd w:val="0"/>
        <w:ind w:left="120"/>
        <w:contextualSpacing/>
        <w:rPr>
          <w:b/>
          <w:bCs/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ind w:left="120"/>
        <w:contextualSpacing/>
        <w:rPr>
          <w:sz w:val="22"/>
          <w:szCs w:val="22"/>
        </w:rPr>
      </w:pPr>
      <w:r w:rsidRPr="00733478">
        <w:rPr>
          <w:b/>
          <w:bCs/>
          <w:sz w:val="22"/>
          <w:szCs w:val="22"/>
        </w:rPr>
        <w:t>Показатели оценки проекта для различных сценариев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2400"/>
        <w:gridCol w:w="2400"/>
      </w:tblGrid>
      <w:tr w:rsidR="001A548B" w:rsidRPr="00733478" w:rsidTr="001A548B">
        <w:trPr>
          <w:trHeight w:val="396"/>
        </w:trPr>
        <w:tc>
          <w:tcPr>
            <w:tcW w:w="4261" w:type="dxa"/>
            <w:vAlign w:val="bottom"/>
          </w:tcPr>
          <w:p w:rsidR="001A548B" w:rsidRPr="00CF0009" w:rsidRDefault="001A548B" w:rsidP="001A548B">
            <w:pPr>
              <w:widowControl w:val="0"/>
              <w:autoSpaceDE w:val="0"/>
              <w:autoSpaceDN w:val="0"/>
              <w:adjustRightInd w:val="0"/>
              <w:ind w:left="1620"/>
              <w:contextualSpacing/>
              <w:rPr>
                <w:b/>
                <w:sz w:val="22"/>
                <w:szCs w:val="22"/>
              </w:rPr>
            </w:pPr>
            <w:r w:rsidRPr="00CF0009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00" w:type="dxa"/>
            <w:vAlign w:val="bottom"/>
          </w:tcPr>
          <w:p w:rsidR="001A548B" w:rsidRPr="00CF0009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0009">
              <w:rPr>
                <w:b/>
                <w:sz w:val="22"/>
                <w:szCs w:val="22"/>
              </w:rPr>
              <w:t>Реалистический сценарий</w:t>
            </w:r>
          </w:p>
        </w:tc>
        <w:tc>
          <w:tcPr>
            <w:tcW w:w="2400" w:type="dxa"/>
            <w:vAlign w:val="bottom"/>
          </w:tcPr>
          <w:p w:rsidR="001A548B" w:rsidRPr="00CF0009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0009">
              <w:rPr>
                <w:b/>
                <w:sz w:val="22"/>
                <w:szCs w:val="22"/>
              </w:rPr>
              <w:t>Пессимистический</w:t>
            </w:r>
            <w:r w:rsidRPr="00CF0009">
              <w:rPr>
                <w:b/>
                <w:w w:val="98"/>
                <w:sz w:val="22"/>
                <w:szCs w:val="22"/>
              </w:rPr>
              <w:t xml:space="preserve"> с</w:t>
            </w:r>
            <w:r w:rsidRPr="00CF0009">
              <w:rPr>
                <w:b/>
                <w:sz w:val="22"/>
                <w:szCs w:val="22"/>
              </w:rPr>
              <w:t>ценарий</w:t>
            </w:r>
          </w:p>
        </w:tc>
      </w:tr>
      <w:tr w:rsidR="001A548B" w:rsidRPr="00733478" w:rsidTr="002146B8">
        <w:trPr>
          <w:trHeight w:val="376"/>
        </w:trPr>
        <w:tc>
          <w:tcPr>
            <w:tcW w:w="42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Общая прибыль, руб.</w:t>
            </w: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78"/>
        </w:trPr>
        <w:tc>
          <w:tcPr>
            <w:tcW w:w="42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 xml:space="preserve">Остаток денежных </w:t>
            </w:r>
            <w:r>
              <w:rPr>
                <w:sz w:val="22"/>
                <w:szCs w:val="22"/>
              </w:rPr>
              <w:t>средств в конце пер</w:t>
            </w:r>
            <w:r w:rsidRPr="00733478">
              <w:rPr>
                <w:sz w:val="22"/>
                <w:szCs w:val="22"/>
              </w:rPr>
              <w:t>вого года работы предприятия, руб.</w:t>
            </w: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76"/>
        </w:trPr>
        <w:tc>
          <w:tcPr>
            <w:tcW w:w="42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Рентабельность деятельности, %</w:t>
            </w: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76"/>
        </w:trPr>
        <w:tc>
          <w:tcPr>
            <w:tcW w:w="42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Рентабельность вложений собственных</w:t>
            </w: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276"/>
        </w:trPr>
        <w:tc>
          <w:tcPr>
            <w:tcW w:w="42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средств, %</w:t>
            </w: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76"/>
        </w:trPr>
        <w:tc>
          <w:tcPr>
            <w:tcW w:w="42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Рентабельность общих вложений, %</w:t>
            </w: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Default="001A548B" w:rsidP="001A548B">
      <w:pPr>
        <w:numPr>
          <w:ilvl w:val="12"/>
          <w:numId w:val="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733478">
        <w:rPr>
          <w:sz w:val="22"/>
          <w:szCs w:val="22"/>
        </w:rPr>
        <w:t>Таким образом, проект приемлем, о чем свидетельствует допустимая величина его показателей для пессимистического сценария реализации.</w:t>
      </w:r>
    </w:p>
    <w:p w:rsidR="001A548B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2156C6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</w:rPr>
      </w:pPr>
      <w:r w:rsidRPr="002156C6">
        <w:rPr>
          <w:b/>
          <w:sz w:val="22"/>
          <w:szCs w:val="22"/>
        </w:rPr>
        <w:t>ПЕРСОНАЛ И РАСХОДЫ НА ОПЛАТУ ТРУДА</w:t>
      </w:r>
    </w:p>
    <w:p w:rsidR="001A548B" w:rsidRPr="00EC3DA4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EC3DA4">
        <w:rPr>
          <w:bCs/>
          <w:sz w:val="22"/>
          <w:szCs w:val="22"/>
        </w:rPr>
        <w:t>Штатное расписание</w:t>
      </w:r>
    </w:p>
    <w:p w:rsidR="001A548B" w:rsidRPr="002156C6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1780"/>
      </w:tblGrid>
      <w:tr w:rsidR="001A548B" w:rsidRPr="00C85E44" w:rsidTr="002146B8">
        <w:tc>
          <w:tcPr>
            <w:tcW w:w="2027" w:type="dxa"/>
            <w:vAlign w:val="center"/>
          </w:tcPr>
          <w:p w:rsidR="001A548B" w:rsidRPr="002156C6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156C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027" w:type="dxa"/>
            <w:vAlign w:val="center"/>
          </w:tcPr>
          <w:p w:rsidR="001A548B" w:rsidRPr="002156C6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156C6">
              <w:rPr>
                <w:b/>
                <w:sz w:val="22"/>
                <w:szCs w:val="22"/>
              </w:rPr>
              <w:t>Оклад (сдельная расценка)</w:t>
            </w:r>
          </w:p>
        </w:tc>
        <w:tc>
          <w:tcPr>
            <w:tcW w:w="2027" w:type="dxa"/>
            <w:vAlign w:val="center"/>
          </w:tcPr>
          <w:p w:rsidR="001A548B" w:rsidRPr="002156C6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156C6">
              <w:rPr>
                <w:b/>
                <w:sz w:val="22"/>
                <w:szCs w:val="22"/>
              </w:rPr>
              <w:t>Метод премирования</w:t>
            </w:r>
          </w:p>
        </w:tc>
        <w:tc>
          <w:tcPr>
            <w:tcW w:w="2028" w:type="dxa"/>
            <w:vAlign w:val="center"/>
          </w:tcPr>
          <w:p w:rsidR="001A548B" w:rsidRPr="002156C6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156C6">
              <w:rPr>
                <w:b/>
                <w:sz w:val="22"/>
                <w:szCs w:val="22"/>
              </w:rPr>
              <w:t>Месяц, год приема на работу</w:t>
            </w:r>
          </w:p>
        </w:tc>
        <w:tc>
          <w:tcPr>
            <w:tcW w:w="1780" w:type="dxa"/>
            <w:vAlign w:val="center"/>
          </w:tcPr>
          <w:p w:rsidR="001A548B" w:rsidRPr="00C85E44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156C6">
              <w:rPr>
                <w:b/>
                <w:sz w:val="22"/>
                <w:szCs w:val="22"/>
              </w:rPr>
              <w:t>Затраты на набор и обучение, руб.</w:t>
            </w:r>
          </w:p>
        </w:tc>
      </w:tr>
      <w:tr w:rsidR="001A548B" w:rsidRPr="00C85E44" w:rsidTr="001A548B">
        <w:tc>
          <w:tcPr>
            <w:tcW w:w="2027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A548B" w:rsidRPr="00C85E44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1A548B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2156C6" w:rsidRDefault="001A548B" w:rsidP="001A548B">
      <w:pPr>
        <w:numPr>
          <w:ilvl w:val="0"/>
          <w:numId w:val="44"/>
        </w:num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</w:rPr>
      </w:pPr>
      <w:r w:rsidRPr="002156C6">
        <w:rPr>
          <w:b/>
          <w:sz w:val="22"/>
          <w:szCs w:val="22"/>
        </w:rPr>
        <w:t>ТЕКУЩИЕ ЗАТРАТЫ</w:t>
      </w:r>
    </w:p>
    <w:p w:rsidR="001A548B" w:rsidRPr="00EC3DA4" w:rsidRDefault="001A548B" w:rsidP="001A548B">
      <w:pPr>
        <w:widowControl w:val="0"/>
        <w:autoSpaceDE w:val="0"/>
        <w:autoSpaceDN w:val="0"/>
        <w:adjustRightInd w:val="0"/>
        <w:ind w:left="120"/>
        <w:contextualSpacing/>
        <w:rPr>
          <w:bCs/>
          <w:sz w:val="22"/>
          <w:szCs w:val="22"/>
        </w:rPr>
      </w:pPr>
      <w:r w:rsidRPr="00EC3DA4">
        <w:rPr>
          <w:bCs/>
          <w:sz w:val="22"/>
          <w:szCs w:val="22"/>
        </w:rPr>
        <w:t>Сводные данные о текущих затратах</w:t>
      </w:r>
    </w:p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61"/>
      </w:tblGrid>
      <w:tr w:rsidR="001A548B" w:rsidRPr="00733478" w:rsidTr="002146B8">
        <w:trPr>
          <w:trHeight w:val="400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6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b/>
                <w:bCs/>
                <w:sz w:val="22"/>
                <w:szCs w:val="22"/>
              </w:rPr>
              <w:t>Статья текущих затрат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46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b/>
                <w:bCs/>
                <w:sz w:val="22"/>
                <w:szCs w:val="22"/>
              </w:rPr>
              <w:t>Метод расчета</w:t>
            </w: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Сырье и основные материалы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Вспомогательные и расходные материалы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Командировки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9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Прочие текущие расходы, включая: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9"/>
        </w:trPr>
        <w:tc>
          <w:tcPr>
            <w:tcW w:w="4932" w:type="dxa"/>
            <w:vAlign w:val="center"/>
          </w:tcPr>
          <w:p w:rsidR="001A548B" w:rsidRPr="00733478" w:rsidRDefault="00295EB4" w:rsidP="00295EB4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</w:t>
            </w:r>
            <w:r w:rsidR="001A548B" w:rsidRPr="00733478">
              <w:rPr>
                <w:sz w:val="22"/>
                <w:szCs w:val="22"/>
              </w:rPr>
              <w:t>фисные расходы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295EB4" w:rsidP="00295EB4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т</w:t>
            </w:r>
            <w:r w:rsidR="001A548B" w:rsidRPr="00733478">
              <w:rPr>
                <w:sz w:val="22"/>
                <w:szCs w:val="22"/>
              </w:rPr>
              <w:t>екущий ремонт и уборка помещений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9"/>
        </w:trPr>
        <w:tc>
          <w:tcPr>
            <w:tcW w:w="4932" w:type="dxa"/>
            <w:vAlign w:val="center"/>
          </w:tcPr>
          <w:p w:rsidR="001A548B" w:rsidRPr="00733478" w:rsidRDefault="00295EB4" w:rsidP="00295EB4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</w:t>
            </w:r>
            <w:r w:rsidR="001A548B" w:rsidRPr="00733478">
              <w:rPr>
                <w:sz w:val="22"/>
                <w:szCs w:val="22"/>
              </w:rPr>
              <w:t>асходы на маркетинг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6"/>
        </w:trPr>
        <w:tc>
          <w:tcPr>
            <w:tcW w:w="4932" w:type="dxa"/>
            <w:vAlign w:val="center"/>
          </w:tcPr>
          <w:p w:rsidR="001A548B" w:rsidRPr="00733478" w:rsidRDefault="00295EB4" w:rsidP="00295EB4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</w:t>
            </w:r>
            <w:r w:rsidR="001A548B" w:rsidRPr="00733478">
              <w:rPr>
                <w:sz w:val="22"/>
                <w:szCs w:val="22"/>
              </w:rPr>
              <w:t>епредвиденные расходы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59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…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67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Общая величина текущих затрат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2146B8">
        <w:trPr>
          <w:trHeight w:val="376"/>
        </w:trPr>
        <w:tc>
          <w:tcPr>
            <w:tcW w:w="4932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Комментарии к таблице текущих затрат:</w:t>
            </w:r>
          </w:p>
        </w:tc>
        <w:tc>
          <w:tcPr>
            <w:tcW w:w="4961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1A548B" w:rsidRPr="00733478" w:rsidRDefault="001A548B" w:rsidP="001A548B">
      <w:pPr>
        <w:contextualSpacing/>
        <w:rPr>
          <w:sz w:val="22"/>
          <w:szCs w:val="22"/>
        </w:rPr>
      </w:pPr>
    </w:p>
    <w:p w:rsidR="001A548B" w:rsidRPr="00733478" w:rsidRDefault="001A548B" w:rsidP="001A548B">
      <w:pPr>
        <w:numPr>
          <w:ilvl w:val="12"/>
          <w:numId w:val="0"/>
        </w:numPr>
        <w:tabs>
          <w:tab w:val="left" w:pos="284"/>
        </w:tabs>
        <w:contextualSpacing/>
        <w:jc w:val="both"/>
        <w:rPr>
          <w:b/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733478">
        <w:rPr>
          <w:b/>
          <w:bCs/>
          <w:sz w:val="22"/>
          <w:szCs w:val="22"/>
        </w:rPr>
        <w:t>Параметры избранного варианта финансирования отражены в следующей таблице:</w:t>
      </w:r>
    </w:p>
    <w:p w:rsidR="001A548B" w:rsidRPr="00733478" w:rsidRDefault="001A548B" w:rsidP="001A548B">
      <w:pPr>
        <w:widowControl w:val="0"/>
        <w:autoSpaceDE w:val="0"/>
        <w:autoSpaceDN w:val="0"/>
        <w:adjustRightInd w:val="0"/>
        <w:ind w:left="120"/>
        <w:contextualSpacing/>
        <w:rPr>
          <w:b/>
          <w:bCs/>
          <w:sz w:val="22"/>
          <w:szCs w:val="22"/>
        </w:rPr>
      </w:pPr>
    </w:p>
    <w:p w:rsidR="001A548B" w:rsidRPr="00733478" w:rsidRDefault="001A548B" w:rsidP="001A548B">
      <w:pPr>
        <w:widowControl w:val="0"/>
        <w:autoSpaceDE w:val="0"/>
        <w:autoSpaceDN w:val="0"/>
        <w:adjustRightInd w:val="0"/>
        <w:ind w:left="20"/>
        <w:contextualSpacing/>
        <w:rPr>
          <w:sz w:val="22"/>
          <w:szCs w:val="22"/>
        </w:rPr>
      </w:pPr>
      <w:r w:rsidRPr="00733478">
        <w:rPr>
          <w:b/>
          <w:bCs/>
          <w:sz w:val="22"/>
          <w:szCs w:val="22"/>
        </w:rPr>
        <w:t>Источники финансирования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00"/>
        <w:gridCol w:w="5940"/>
        <w:gridCol w:w="2260"/>
      </w:tblGrid>
      <w:tr w:rsidR="001A548B" w:rsidRPr="00733478" w:rsidTr="002146B8">
        <w:trPr>
          <w:trHeight w:val="396"/>
        </w:trPr>
        <w:tc>
          <w:tcPr>
            <w:tcW w:w="603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№</w:t>
            </w:r>
          </w:p>
        </w:tc>
        <w:tc>
          <w:tcPr>
            <w:tcW w:w="300" w:type="dxa"/>
            <w:vAlign w:val="center"/>
          </w:tcPr>
          <w:p w:rsidR="001A548B" w:rsidRPr="00733478" w:rsidRDefault="001A548B" w:rsidP="002146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1A548B" w:rsidRPr="00CF0009" w:rsidRDefault="001A548B" w:rsidP="002146B8">
            <w:pPr>
              <w:widowControl w:val="0"/>
              <w:autoSpaceDE w:val="0"/>
              <w:autoSpaceDN w:val="0"/>
              <w:adjustRightInd w:val="0"/>
              <w:ind w:left="1500"/>
              <w:contextualSpacing/>
              <w:rPr>
                <w:b/>
                <w:sz w:val="22"/>
                <w:szCs w:val="22"/>
              </w:rPr>
            </w:pPr>
            <w:r w:rsidRPr="00CF0009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2260" w:type="dxa"/>
            <w:vAlign w:val="center"/>
          </w:tcPr>
          <w:p w:rsidR="001A548B" w:rsidRPr="00CF0009" w:rsidRDefault="001A548B" w:rsidP="00295EB4">
            <w:pPr>
              <w:widowControl w:val="0"/>
              <w:autoSpaceDE w:val="0"/>
              <w:autoSpaceDN w:val="0"/>
              <w:adjustRightInd w:val="0"/>
              <w:ind w:left="420"/>
              <w:contextualSpacing/>
              <w:jc w:val="center"/>
              <w:rPr>
                <w:b/>
                <w:sz w:val="22"/>
                <w:szCs w:val="22"/>
              </w:rPr>
            </w:pPr>
            <w:r w:rsidRPr="00CF0009">
              <w:rPr>
                <w:b/>
                <w:sz w:val="22"/>
                <w:szCs w:val="22"/>
              </w:rPr>
              <w:t>Сумма,  руб.</w:t>
            </w:r>
          </w:p>
        </w:tc>
      </w:tr>
      <w:tr w:rsidR="001A548B" w:rsidRPr="00733478" w:rsidTr="001A548B">
        <w:trPr>
          <w:trHeight w:val="37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1.</w:t>
            </w: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295EB4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Государственны</w:t>
            </w:r>
            <w:r w:rsidR="00295EB4">
              <w:rPr>
                <w:sz w:val="22"/>
                <w:szCs w:val="22"/>
              </w:rPr>
              <w:t>е</w:t>
            </w:r>
            <w:r w:rsidRPr="00733478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7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2.</w:t>
            </w: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Личные средства: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9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</w:t>
            </w:r>
          </w:p>
        </w:tc>
        <w:tc>
          <w:tcPr>
            <w:tcW w:w="594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Денежные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9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  Активы (оборудование, запасы товарно-материальных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27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ценностей, нематериальные активы и т.д.)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7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w w:val="99"/>
                <w:sz w:val="22"/>
                <w:szCs w:val="22"/>
              </w:rPr>
              <w:t>3.</w:t>
            </w: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Заемные средства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7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w w:val="99"/>
                <w:sz w:val="22"/>
                <w:szCs w:val="22"/>
              </w:rPr>
              <w:t>4.</w:t>
            </w: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Кредит финансовых учреждений: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9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</w:t>
            </w:r>
          </w:p>
        </w:tc>
        <w:tc>
          <w:tcPr>
            <w:tcW w:w="594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6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Залоговый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9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</w:t>
            </w:r>
          </w:p>
        </w:tc>
        <w:tc>
          <w:tcPr>
            <w:tcW w:w="594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6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Беззалоговый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78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3478">
              <w:rPr>
                <w:w w:val="99"/>
                <w:sz w:val="22"/>
                <w:szCs w:val="22"/>
              </w:rPr>
              <w:t>5.</w:t>
            </w: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A548B" w:rsidRPr="00733478" w:rsidTr="001A548B">
        <w:trPr>
          <w:trHeight w:val="376"/>
        </w:trPr>
        <w:tc>
          <w:tcPr>
            <w:tcW w:w="603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ind w:left="100"/>
              <w:contextualSpacing/>
              <w:rPr>
                <w:sz w:val="22"/>
                <w:szCs w:val="22"/>
              </w:rPr>
            </w:pPr>
            <w:r w:rsidRPr="00733478">
              <w:rPr>
                <w:sz w:val="22"/>
                <w:szCs w:val="22"/>
              </w:rPr>
              <w:t>ИТОГО источников:</w:t>
            </w:r>
          </w:p>
        </w:tc>
        <w:tc>
          <w:tcPr>
            <w:tcW w:w="2260" w:type="dxa"/>
            <w:vAlign w:val="bottom"/>
          </w:tcPr>
          <w:p w:rsidR="001A548B" w:rsidRPr="00733478" w:rsidRDefault="001A548B" w:rsidP="001A54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1A548B" w:rsidRPr="00733478" w:rsidRDefault="001A548B" w:rsidP="001A548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A548B" w:rsidRPr="00733478" w:rsidRDefault="00803430" w:rsidP="001A548B">
      <w:pPr>
        <w:widowControl w:val="0"/>
        <w:overflowPunct w:val="0"/>
        <w:autoSpaceDE w:val="0"/>
        <w:autoSpaceDN w:val="0"/>
        <w:adjustRightInd w:val="0"/>
        <w:ind w:left="20" w:righ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295EB4">
        <w:rPr>
          <w:sz w:val="22"/>
          <w:szCs w:val="22"/>
        </w:rPr>
        <w:t>П</w:t>
      </w:r>
      <w:r w:rsidR="001A548B" w:rsidRPr="00733478">
        <w:rPr>
          <w:sz w:val="22"/>
          <w:szCs w:val="22"/>
        </w:rPr>
        <w:t xml:space="preserve">риложении </w:t>
      </w:r>
      <w:r>
        <w:rPr>
          <w:sz w:val="22"/>
          <w:szCs w:val="22"/>
        </w:rPr>
        <w:t>2</w:t>
      </w:r>
      <w:r w:rsidR="001A548B" w:rsidRPr="00733478">
        <w:rPr>
          <w:sz w:val="22"/>
          <w:szCs w:val="22"/>
        </w:rPr>
        <w:t xml:space="preserve"> приведены </w:t>
      </w:r>
      <w:r>
        <w:rPr>
          <w:sz w:val="22"/>
          <w:szCs w:val="22"/>
        </w:rPr>
        <w:t xml:space="preserve">финансовые показатели социально-предпринимательского </w:t>
      </w:r>
      <w:r w:rsidR="001A548B" w:rsidRPr="00733478">
        <w:rPr>
          <w:sz w:val="22"/>
          <w:szCs w:val="22"/>
        </w:rPr>
        <w:t xml:space="preserve">проекта, рассчитанные в электронных таблицах Excel. </w:t>
      </w:r>
    </w:p>
    <w:p w:rsidR="001A548B" w:rsidRPr="00733478" w:rsidRDefault="001A548B" w:rsidP="001A548B">
      <w:pPr>
        <w:widowControl w:val="0"/>
        <w:overflowPunct w:val="0"/>
        <w:autoSpaceDE w:val="0"/>
        <w:autoSpaceDN w:val="0"/>
        <w:adjustRightInd w:val="0"/>
        <w:ind w:left="20" w:right="720"/>
        <w:contextualSpacing/>
        <w:rPr>
          <w:sz w:val="22"/>
          <w:szCs w:val="22"/>
        </w:rPr>
      </w:pPr>
    </w:p>
    <w:p w:rsidR="001A548B" w:rsidRPr="00934004" w:rsidRDefault="001A548B" w:rsidP="00C23196">
      <w:pPr>
        <w:pStyle w:val="16"/>
        <w:jc w:val="both"/>
        <w:rPr>
          <w:b/>
          <w:sz w:val="24"/>
          <w:szCs w:val="24"/>
        </w:rPr>
      </w:pPr>
    </w:p>
    <w:sectPr w:rsidR="001A548B" w:rsidRPr="00934004" w:rsidSect="00C3073A">
      <w:footerReference w:type="default" r:id="rId12"/>
      <w:footnotePr>
        <w:pos w:val="beneathText"/>
      </w:footnotePr>
      <w:pgSz w:w="11905" w:h="16837"/>
      <w:pgMar w:top="851" w:right="851" w:bottom="851" w:left="1134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72" w:rsidRDefault="00884B72">
      <w:r>
        <w:separator/>
      </w:r>
    </w:p>
  </w:endnote>
  <w:endnote w:type="continuationSeparator" w:id="0">
    <w:p w:rsidR="00884B72" w:rsidRDefault="0088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F4" w:rsidRDefault="000714F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735">
      <w:rPr>
        <w:noProof/>
      </w:rPr>
      <w:t>1</w:t>
    </w:r>
    <w:r>
      <w:rPr>
        <w:noProof/>
      </w:rPr>
      <w:fldChar w:fldCharType="end"/>
    </w:r>
  </w:p>
  <w:p w:rsidR="000714F4" w:rsidRDefault="000714F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72" w:rsidRDefault="00884B72">
      <w:r>
        <w:separator/>
      </w:r>
    </w:p>
  </w:footnote>
  <w:footnote w:type="continuationSeparator" w:id="0">
    <w:p w:rsidR="00884B72" w:rsidRDefault="0088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1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4E5CE9"/>
    <w:multiLevelType w:val="hybridMultilevel"/>
    <w:tmpl w:val="9D06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65433"/>
    <w:multiLevelType w:val="hybridMultilevel"/>
    <w:tmpl w:val="E3A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3FCF"/>
    <w:multiLevelType w:val="hybridMultilevel"/>
    <w:tmpl w:val="5FE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157"/>
    <w:multiLevelType w:val="hybridMultilevel"/>
    <w:tmpl w:val="55AAF07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C4BC4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A35FA"/>
    <w:multiLevelType w:val="hybridMultilevel"/>
    <w:tmpl w:val="78586278"/>
    <w:lvl w:ilvl="0" w:tplc="FD64B3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CE36605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CD0218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57EC0"/>
    <w:multiLevelType w:val="hybridMultilevel"/>
    <w:tmpl w:val="5B82DC3A"/>
    <w:lvl w:ilvl="0" w:tplc="42F2A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A40445"/>
    <w:multiLevelType w:val="hybridMultilevel"/>
    <w:tmpl w:val="D2E0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A0272"/>
    <w:multiLevelType w:val="hybridMultilevel"/>
    <w:tmpl w:val="0A1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D3E1E"/>
    <w:multiLevelType w:val="hybridMultilevel"/>
    <w:tmpl w:val="6A628A5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5E6FEA"/>
    <w:multiLevelType w:val="hybridMultilevel"/>
    <w:tmpl w:val="71A0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53D53"/>
    <w:multiLevelType w:val="hybridMultilevel"/>
    <w:tmpl w:val="EFB6AE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034EC"/>
    <w:multiLevelType w:val="hybridMultilevel"/>
    <w:tmpl w:val="0A9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723AC"/>
    <w:multiLevelType w:val="hybridMultilevel"/>
    <w:tmpl w:val="67A8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E8D"/>
    <w:multiLevelType w:val="hybridMultilevel"/>
    <w:tmpl w:val="B05A047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6">
    <w:nsid w:val="5518542B"/>
    <w:multiLevelType w:val="hybridMultilevel"/>
    <w:tmpl w:val="5CCE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55818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62756"/>
    <w:multiLevelType w:val="hybridMultilevel"/>
    <w:tmpl w:val="4F447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A01F1"/>
    <w:multiLevelType w:val="hybridMultilevel"/>
    <w:tmpl w:val="71C8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A1CE7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12FCD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2424"/>
    <w:multiLevelType w:val="hybridMultilevel"/>
    <w:tmpl w:val="4C920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C31C2A"/>
    <w:multiLevelType w:val="hybridMultilevel"/>
    <w:tmpl w:val="43B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0CF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9039A"/>
    <w:multiLevelType w:val="hybridMultilevel"/>
    <w:tmpl w:val="D22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C49CF"/>
    <w:multiLevelType w:val="hybridMultilevel"/>
    <w:tmpl w:val="81A8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16A2E"/>
    <w:multiLevelType w:val="hybridMultilevel"/>
    <w:tmpl w:val="5C9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B21F3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97BAB"/>
    <w:multiLevelType w:val="hybridMultilevel"/>
    <w:tmpl w:val="5EAE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95768"/>
    <w:multiLevelType w:val="multilevel"/>
    <w:tmpl w:val="F8E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7497601"/>
    <w:multiLevelType w:val="hybridMultilevel"/>
    <w:tmpl w:val="C5386B06"/>
    <w:lvl w:ilvl="0" w:tplc="B66C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6C28"/>
    <w:multiLevelType w:val="multilevel"/>
    <w:tmpl w:val="31B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86B80"/>
    <w:multiLevelType w:val="hybridMultilevel"/>
    <w:tmpl w:val="92B6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6"/>
  </w:num>
  <w:num w:numId="11">
    <w:abstractNumId w:val="9"/>
  </w:num>
  <w:num w:numId="12">
    <w:abstractNumId w:val="33"/>
  </w:num>
  <w:num w:numId="13">
    <w:abstractNumId w:val="37"/>
  </w:num>
  <w:num w:numId="14">
    <w:abstractNumId w:val="34"/>
  </w:num>
  <w:num w:numId="15">
    <w:abstractNumId w:val="28"/>
  </w:num>
  <w:num w:numId="16">
    <w:abstractNumId w:val="15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6"/>
  </w:num>
  <w:num w:numId="25">
    <w:abstractNumId w:val="35"/>
  </w:num>
  <w:num w:numId="26">
    <w:abstractNumId w:val="43"/>
  </w:num>
  <w:num w:numId="27">
    <w:abstractNumId w:val="39"/>
  </w:num>
  <w:num w:numId="28">
    <w:abstractNumId w:val="27"/>
  </w:num>
  <w:num w:numId="29">
    <w:abstractNumId w:val="31"/>
  </w:num>
  <w:num w:numId="30">
    <w:abstractNumId w:val="40"/>
  </w:num>
  <w:num w:numId="31">
    <w:abstractNumId w:val="32"/>
  </w:num>
  <w:num w:numId="32">
    <w:abstractNumId w:val="13"/>
  </w:num>
  <w:num w:numId="33">
    <w:abstractNumId w:val="36"/>
  </w:num>
  <w:num w:numId="34">
    <w:abstractNumId w:val="21"/>
  </w:num>
  <w:num w:numId="35">
    <w:abstractNumId w:val="41"/>
  </w:num>
  <w:num w:numId="36">
    <w:abstractNumId w:val="44"/>
  </w:num>
  <w:num w:numId="37">
    <w:abstractNumId w:val="10"/>
  </w:num>
  <w:num w:numId="38">
    <w:abstractNumId w:val="18"/>
  </w:num>
  <w:num w:numId="39">
    <w:abstractNumId w:val="25"/>
  </w:num>
  <w:num w:numId="40">
    <w:abstractNumId w:val="45"/>
  </w:num>
  <w:num w:numId="41">
    <w:abstractNumId w:val="30"/>
  </w:num>
  <w:num w:numId="42">
    <w:abstractNumId w:val="38"/>
  </w:num>
  <w:num w:numId="43">
    <w:abstractNumId w:val="29"/>
  </w:num>
  <w:num w:numId="44">
    <w:abstractNumId w:val="23"/>
  </w:num>
  <w:num w:numId="45">
    <w:abstractNumId w:val="22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56"/>
    <w:rsid w:val="000017B0"/>
    <w:rsid w:val="000052A4"/>
    <w:rsid w:val="0001028C"/>
    <w:rsid w:val="00011C3E"/>
    <w:rsid w:val="00020A4C"/>
    <w:rsid w:val="00021DB8"/>
    <w:rsid w:val="0003118F"/>
    <w:rsid w:val="00032E2F"/>
    <w:rsid w:val="000330E2"/>
    <w:rsid w:val="000336FF"/>
    <w:rsid w:val="00035CA7"/>
    <w:rsid w:val="00044813"/>
    <w:rsid w:val="000531BE"/>
    <w:rsid w:val="000601A3"/>
    <w:rsid w:val="000604EA"/>
    <w:rsid w:val="00061933"/>
    <w:rsid w:val="0006459D"/>
    <w:rsid w:val="000666C0"/>
    <w:rsid w:val="00071130"/>
    <w:rsid w:val="000714F4"/>
    <w:rsid w:val="00071522"/>
    <w:rsid w:val="00071ED7"/>
    <w:rsid w:val="00075DFE"/>
    <w:rsid w:val="000769B9"/>
    <w:rsid w:val="00083B76"/>
    <w:rsid w:val="00083ED3"/>
    <w:rsid w:val="000913C1"/>
    <w:rsid w:val="000A63BB"/>
    <w:rsid w:val="000B742E"/>
    <w:rsid w:val="000C06AA"/>
    <w:rsid w:val="000C37B7"/>
    <w:rsid w:val="000C7885"/>
    <w:rsid w:val="000C7CEE"/>
    <w:rsid w:val="000D0110"/>
    <w:rsid w:val="000D04F4"/>
    <w:rsid w:val="000D1B3E"/>
    <w:rsid w:val="000D3AEB"/>
    <w:rsid w:val="000D7B2F"/>
    <w:rsid w:val="000E372B"/>
    <w:rsid w:val="000E679C"/>
    <w:rsid w:val="000F56F9"/>
    <w:rsid w:val="000F6E0D"/>
    <w:rsid w:val="0010726B"/>
    <w:rsid w:val="00110CFD"/>
    <w:rsid w:val="00111C56"/>
    <w:rsid w:val="001156B9"/>
    <w:rsid w:val="001224A6"/>
    <w:rsid w:val="00136404"/>
    <w:rsid w:val="0014481F"/>
    <w:rsid w:val="00150DCC"/>
    <w:rsid w:val="00151454"/>
    <w:rsid w:val="0015381E"/>
    <w:rsid w:val="00155E0A"/>
    <w:rsid w:val="00163557"/>
    <w:rsid w:val="001647F1"/>
    <w:rsid w:val="001648D3"/>
    <w:rsid w:val="00164ECB"/>
    <w:rsid w:val="001662D6"/>
    <w:rsid w:val="00173C29"/>
    <w:rsid w:val="001812B2"/>
    <w:rsid w:val="0018149C"/>
    <w:rsid w:val="001970A2"/>
    <w:rsid w:val="001A548B"/>
    <w:rsid w:val="001A7FB8"/>
    <w:rsid w:val="001B6D61"/>
    <w:rsid w:val="001B7C57"/>
    <w:rsid w:val="001C2884"/>
    <w:rsid w:val="001C77A0"/>
    <w:rsid w:val="001D40FC"/>
    <w:rsid w:val="001D53AF"/>
    <w:rsid w:val="001D544B"/>
    <w:rsid w:val="001E07CF"/>
    <w:rsid w:val="001E0D66"/>
    <w:rsid w:val="001E261E"/>
    <w:rsid w:val="001F1361"/>
    <w:rsid w:val="001F4C4A"/>
    <w:rsid w:val="001F776C"/>
    <w:rsid w:val="002025BA"/>
    <w:rsid w:val="00202B34"/>
    <w:rsid w:val="00203EFD"/>
    <w:rsid w:val="00207DE2"/>
    <w:rsid w:val="002146B8"/>
    <w:rsid w:val="00216B8D"/>
    <w:rsid w:val="0022271C"/>
    <w:rsid w:val="00223773"/>
    <w:rsid w:val="00225593"/>
    <w:rsid w:val="00225BB9"/>
    <w:rsid w:val="00227AB8"/>
    <w:rsid w:val="002328C2"/>
    <w:rsid w:val="002332AC"/>
    <w:rsid w:val="00234B12"/>
    <w:rsid w:val="00242AC4"/>
    <w:rsid w:val="00254990"/>
    <w:rsid w:val="00255C17"/>
    <w:rsid w:val="002564C9"/>
    <w:rsid w:val="002670B3"/>
    <w:rsid w:val="00275FC1"/>
    <w:rsid w:val="00277E9C"/>
    <w:rsid w:val="00281CDB"/>
    <w:rsid w:val="0028417E"/>
    <w:rsid w:val="0028727B"/>
    <w:rsid w:val="00287432"/>
    <w:rsid w:val="00287984"/>
    <w:rsid w:val="0029080A"/>
    <w:rsid w:val="00293506"/>
    <w:rsid w:val="00294FA5"/>
    <w:rsid w:val="00295EB4"/>
    <w:rsid w:val="002A0A07"/>
    <w:rsid w:val="002A2A01"/>
    <w:rsid w:val="002A562E"/>
    <w:rsid w:val="002B0CCE"/>
    <w:rsid w:val="002B380A"/>
    <w:rsid w:val="002C3944"/>
    <w:rsid w:val="002C3CB4"/>
    <w:rsid w:val="002C6171"/>
    <w:rsid w:val="002D06C4"/>
    <w:rsid w:val="002D0CFA"/>
    <w:rsid w:val="002D3DB9"/>
    <w:rsid w:val="002E1140"/>
    <w:rsid w:val="002E45CD"/>
    <w:rsid w:val="002E5403"/>
    <w:rsid w:val="002E5891"/>
    <w:rsid w:val="002E592B"/>
    <w:rsid w:val="002F0B37"/>
    <w:rsid w:val="002F2D0D"/>
    <w:rsid w:val="002F39F6"/>
    <w:rsid w:val="0030283C"/>
    <w:rsid w:val="0030531C"/>
    <w:rsid w:val="00306DF9"/>
    <w:rsid w:val="00314F33"/>
    <w:rsid w:val="0031777B"/>
    <w:rsid w:val="0032166D"/>
    <w:rsid w:val="003356E3"/>
    <w:rsid w:val="00337217"/>
    <w:rsid w:val="00341A5C"/>
    <w:rsid w:val="00345F04"/>
    <w:rsid w:val="00352A7A"/>
    <w:rsid w:val="00361622"/>
    <w:rsid w:val="0037665E"/>
    <w:rsid w:val="003774FD"/>
    <w:rsid w:val="003806BF"/>
    <w:rsid w:val="003B6AC7"/>
    <w:rsid w:val="003C1428"/>
    <w:rsid w:val="003C220C"/>
    <w:rsid w:val="003C2C3F"/>
    <w:rsid w:val="003D408A"/>
    <w:rsid w:val="003D50CE"/>
    <w:rsid w:val="003D582A"/>
    <w:rsid w:val="003D7AB4"/>
    <w:rsid w:val="004004B4"/>
    <w:rsid w:val="00400BA8"/>
    <w:rsid w:val="00403227"/>
    <w:rsid w:val="0040430F"/>
    <w:rsid w:val="0041533F"/>
    <w:rsid w:val="004210DD"/>
    <w:rsid w:val="00424A9E"/>
    <w:rsid w:val="00424DA9"/>
    <w:rsid w:val="004377E6"/>
    <w:rsid w:val="00443B3F"/>
    <w:rsid w:val="0044549E"/>
    <w:rsid w:val="00445E67"/>
    <w:rsid w:val="004618E9"/>
    <w:rsid w:val="004620B1"/>
    <w:rsid w:val="00462311"/>
    <w:rsid w:val="00466735"/>
    <w:rsid w:val="00467215"/>
    <w:rsid w:val="0047281D"/>
    <w:rsid w:val="00473D33"/>
    <w:rsid w:val="00475126"/>
    <w:rsid w:val="00476581"/>
    <w:rsid w:val="00480698"/>
    <w:rsid w:val="00480A32"/>
    <w:rsid w:val="004816FE"/>
    <w:rsid w:val="00483C13"/>
    <w:rsid w:val="00484875"/>
    <w:rsid w:val="00487CB5"/>
    <w:rsid w:val="00492227"/>
    <w:rsid w:val="004A0890"/>
    <w:rsid w:val="004A7110"/>
    <w:rsid w:val="004B53E3"/>
    <w:rsid w:val="004C1F56"/>
    <w:rsid w:val="004D1B2D"/>
    <w:rsid w:val="004D3879"/>
    <w:rsid w:val="004D5944"/>
    <w:rsid w:val="004E35B1"/>
    <w:rsid w:val="004F5ABE"/>
    <w:rsid w:val="004F649F"/>
    <w:rsid w:val="00500AF0"/>
    <w:rsid w:val="00520BEC"/>
    <w:rsid w:val="00525F38"/>
    <w:rsid w:val="0053362F"/>
    <w:rsid w:val="00565C86"/>
    <w:rsid w:val="005809EB"/>
    <w:rsid w:val="0058113A"/>
    <w:rsid w:val="0058400B"/>
    <w:rsid w:val="005862B4"/>
    <w:rsid w:val="005A0557"/>
    <w:rsid w:val="005B3E8D"/>
    <w:rsid w:val="005C1620"/>
    <w:rsid w:val="005C2469"/>
    <w:rsid w:val="005D6882"/>
    <w:rsid w:val="005E03EA"/>
    <w:rsid w:val="005E1BF8"/>
    <w:rsid w:val="005E1ED0"/>
    <w:rsid w:val="005F194D"/>
    <w:rsid w:val="005F7659"/>
    <w:rsid w:val="00600FCB"/>
    <w:rsid w:val="00605644"/>
    <w:rsid w:val="006122B9"/>
    <w:rsid w:val="0061437C"/>
    <w:rsid w:val="00616635"/>
    <w:rsid w:val="0062329D"/>
    <w:rsid w:val="00640675"/>
    <w:rsid w:val="00640EED"/>
    <w:rsid w:val="00640F5C"/>
    <w:rsid w:val="00642083"/>
    <w:rsid w:val="00645E89"/>
    <w:rsid w:val="00660D47"/>
    <w:rsid w:val="00665099"/>
    <w:rsid w:val="006811ED"/>
    <w:rsid w:val="00687403"/>
    <w:rsid w:val="00694305"/>
    <w:rsid w:val="006C4C2D"/>
    <w:rsid w:val="006D06E0"/>
    <w:rsid w:val="006D4781"/>
    <w:rsid w:val="006D51E0"/>
    <w:rsid w:val="006E0B0E"/>
    <w:rsid w:val="006E4AC5"/>
    <w:rsid w:val="006F1E20"/>
    <w:rsid w:val="006F5B71"/>
    <w:rsid w:val="007009F4"/>
    <w:rsid w:val="0070744A"/>
    <w:rsid w:val="00710C2E"/>
    <w:rsid w:val="00713EF0"/>
    <w:rsid w:val="00720CB7"/>
    <w:rsid w:val="0072181F"/>
    <w:rsid w:val="00722300"/>
    <w:rsid w:val="00723322"/>
    <w:rsid w:val="00724A50"/>
    <w:rsid w:val="00725009"/>
    <w:rsid w:val="00726BB0"/>
    <w:rsid w:val="00731518"/>
    <w:rsid w:val="00733B2C"/>
    <w:rsid w:val="007353B2"/>
    <w:rsid w:val="00735DD5"/>
    <w:rsid w:val="00736A93"/>
    <w:rsid w:val="00741ACC"/>
    <w:rsid w:val="00746387"/>
    <w:rsid w:val="00746FF6"/>
    <w:rsid w:val="00751511"/>
    <w:rsid w:val="00753C08"/>
    <w:rsid w:val="00756033"/>
    <w:rsid w:val="0076004F"/>
    <w:rsid w:val="00765F05"/>
    <w:rsid w:val="00767399"/>
    <w:rsid w:val="00782C61"/>
    <w:rsid w:val="00783526"/>
    <w:rsid w:val="0078485F"/>
    <w:rsid w:val="00784AAD"/>
    <w:rsid w:val="007866E4"/>
    <w:rsid w:val="00787AF1"/>
    <w:rsid w:val="00793D23"/>
    <w:rsid w:val="00796DEF"/>
    <w:rsid w:val="00797AB3"/>
    <w:rsid w:val="007A7631"/>
    <w:rsid w:val="007B6585"/>
    <w:rsid w:val="007B7D5D"/>
    <w:rsid w:val="007C1267"/>
    <w:rsid w:val="007C2CDE"/>
    <w:rsid w:val="007C378B"/>
    <w:rsid w:val="007D2A68"/>
    <w:rsid w:val="007E347C"/>
    <w:rsid w:val="007E6DB0"/>
    <w:rsid w:val="007F2C45"/>
    <w:rsid w:val="007F6EB4"/>
    <w:rsid w:val="007F759F"/>
    <w:rsid w:val="007F75E7"/>
    <w:rsid w:val="00800473"/>
    <w:rsid w:val="00803430"/>
    <w:rsid w:val="00807D7C"/>
    <w:rsid w:val="008116E0"/>
    <w:rsid w:val="0081536C"/>
    <w:rsid w:val="00816DBE"/>
    <w:rsid w:val="008212E7"/>
    <w:rsid w:val="0082258F"/>
    <w:rsid w:val="008454FE"/>
    <w:rsid w:val="008503B0"/>
    <w:rsid w:val="00855F14"/>
    <w:rsid w:val="008628E4"/>
    <w:rsid w:val="0086548F"/>
    <w:rsid w:val="00866B4A"/>
    <w:rsid w:val="00867BDC"/>
    <w:rsid w:val="00875156"/>
    <w:rsid w:val="00884B72"/>
    <w:rsid w:val="008852E3"/>
    <w:rsid w:val="00885871"/>
    <w:rsid w:val="00885D0B"/>
    <w:rsid w:val="00891267"/>
    <w:rsid w:val="00891304"/>
    <w:rsid w:val="0089642E"/>
    <w:rsid w:val="008965F6"/>
    <w:rsid w:val="008A3A01"/>
    <w:rsid w:val="008A5175"/>
    <w:rsid w:val="008B19BB"/>
    <w:rsid w:val="008B6578"/>
    <w:rsid w:val="008C2A35"/>
    <w:rsid w:val="008C3ECC"/>
    <w:rsid w:val="008C6453"/>
    <w:rsid w:val="008D099A"/>
    <w:rsid w:val="008E3056"/>
    <w:rsid w:val="008E70FD"/>
    <w:rsid w:val="008F16A2"/>
    <w:rsid w:val="008F218A"/>
    <w:rsid w:val="008F631C"/>
    <w:rsid w:val="008F69C6"/>
    <w:rsid w:val="008F70B3"/>
    <w:rsid w:val="00901125"/>
    <w:rsid w:val="0090160A"/>
    <w:rsid w:val="00904FA0"/>
    <w:rsid w:val="009050D3"/>
    <w:rsid w:val="00906B59"/>
    <w:rsid w:val="00910423"/>
    <w:rsid w:val="0091069B"/>
    <w:rsid w:val="009233D0"/>
    <w:rsid w:val="0092769E"/>
    <w:rsid w:val="0093321C"/>
    <w:rsid w:val="00934004"/>
    <w:rsid w:val="00934CF0"/>
    <w:rsid w:val="0093520C"/>
    <w:rsid w:val="009365B6"/>
    <w:rsid w:val="0094299B"/>
    <w:rsid w:val="009429A4"/>
    <w:rsid w:val="009535BF"/>
    <w:rsid w:val="00961AEF"/>
    <w:rsid w:val="00971171"/>
    <w:rsid w:val="00983BA6"/>
    <w:rsid w:val="00984C5E"/>
    <w:rsid w:val="0098534D"/>
    <w:rsid w:val="009904D6"/>
    <w:rsid w:val="00992FCB"/>
    <w:rsid w:val="00994A59"/>
    <w:rsid w:val="00997CEB"/>
    <w:rsid w:val="009A0B70"/>
    <w:rsid w:val="009B0298"/>
    <w:rsid w:val="009B1156"/>
    <w:rsid w:val="009B7FC9"/>
    <w:rsid w:val="009C2286"/>
    <w:rsid w:val="009C7333"/>
    <w:rsid w:val="009D4117"/>
    <w:rsid w:val="009D4C63"/>
    <w:rsid w:val="009D4EA5"/>
    <w:rsid w:val="009E3AAA"/>
    <w:rsid w:val="009E50C6"/>
    <w:rsid w:val="009F1F5D"/>
    <w:rsid w:val="009F322C"/>
    <w:rsid w:val="00A008A2"/>
    <w:rsid w:val="00A048DF"/>
    <w:rsid w:val="00A1066B"/>
    <w:rsid w:val="00A15C63"/>
    <w:rsid w:val="00A17391"/>
    <w:rsid w:val="00A2630F"/>
    <w:rsid w:val="00A31A72"/>
    <w:rsid w:val="00A32470"/>
    <w:rsid w:val="00A35503"/>
    <w:rsid w:val="00A404E8"/>
    <w:rsid w:val="00A43C6D"/>
    <w:rsid w:val="00A44944"/>
    <w:rsid w:val="00A4657F"/>
    <w:rsid w:val="00A52AC2"/>
    <w:rsid w:val="00A54161"/>
    <w:rsid w:val="00A5551C"/>
    <w:rsid w:val="00A57579"/>
    <w:rsid w:val="00A64764"/>
    <w:rsid w:val="00A71CD4"/>
    <w:rsid w:val="00A71E2E"/>
    <w:rsid w:val="00A748A3"/>
    <w:rsid w:val="00A75C7B"/>
    <w:rsid w:val="00A765C8"/>
    <w:rsid w:val="00A77333"/>
    <w:rsid w:val="00A915E8"/>
    <w:rsid w:val="00A950D9"/>
    <w:rsid w:val="00AA35A9"/>
    <w:rsid w:val="00AA3915"/>
    <w:rsid w:val="00AA6A7A"/>
    <w:rsid w:val="00AB75A5"/>
    <w:rsid w:val="00AC0962"/>
    <w:rsid w:val="00AC0D89"/>
    <w:rsid w:val="00AC1B65"/>
    <w:rsid w:val="00AC54E9"/>
    <w:rsid w:val="00AD5080"/>
    <w:rsid w:val="00AD5250"/>
    <w:rsid w:val="00AF4263"/>
    <w:rsid w:val="00B14689"/>
    <w:rsid w:val="00B216E1"/>
    <w:rsid w:val="00B32C9F"/>
    <w:rsid w:val="00B460ED"/>
    <w:rsid w:val="00B56BA0"/>
    <w:rsid w:val="00B60274"/>
    <w:rsid w:val="00B676E0"/>
    <w:rsid w:val="00B734AB"/>
    <w:rsid w:val="00B735B7"/>
    <w:rsid w:val="00B7727C"/>
    <w:rsid w:val="00B77A73"/>
    <w:rsid w:val="00B77C25"/>
    <w:rsid w:val="00B80DDC"/>
    <w:rsid w:val="00B80EFB"/>
    <w:rsid w:val="00B80FCD"/>
    <w:rsid w:val="00B8154E"/>
    <w:rsid w:val="00B83820"/>
    <w:rsid w:val="00B85249"/>
    <w:rsid w:val="00BA153D"/>
    <w:rsid w:val="00BA186A"/>
    <w:rsid w:val="00BA6FAC"/>
    <w:rsid w:val="00BB31DA"/>
    <w:rsid w:val="00BC3EC9"/>
    <w:rsid w:val="00BD7AFE"/>
    <w:rsid w:val="00BE51C5"/>
    <w:rsid w:val="00BE5707"/>
    <w:rsid w:val="00BE61EA"/>
    <w:rsid w:val="00BE7514"/>
    <w:rsid w:val="00C0790F"/>
    <w:rsid w:val="00C15610"/>
    <w:rsid w:val="00C1585C"/>
    <w:rsid w:val="00C16CCE"/>
    <w:rsid w:val="00C229F2"/>
    <w:rsid w:val="00C23196"/>
    <w:rsid w:val="00C23A73"/>
    <w:rsid w:val="00C23C13"/>
    <w:rsid w:val="00C250CA"/>
    <w:rsid w:val="00C25CAE"/>
    <w:rsid w:val="00C27878"/>
    <w:rsid w:val="00C3073A"/>
    <w:rsid w:val="00C35EAD"/>
    <w:rsid w:val="00C36AB3"/>
    <w:rsid w:val="00C44684"/>
    <w:rsid w:val="00C505F1"/>
    <w:rsid w:val="00C63961"/>
    <w:rsid w:val="00C65B79"/>
    <w:rsid w:val="00C65FDC"/>
    <w:rsid w:val="00C66505"/>
    <w:rsid w:val="00C84549"/>
    <w:rsid w:val="00C8553C"/>
    <w:rsid w:val="00C9486F"/>
    <w:rsid w:val="00CB2846"/>
    <w:rsid w:val="00CB65D4"/>
    <w:rsid w:val="00CD3FDF"/>
    <w:rsid w:val="00CE6356"/>
    <w:rsid w:val="00CE7CF7"/>
    <w:rsid w:val="00CF0009"/>
    <w:rsid w:val="00D10EA2"/>
    <w:rsid w:val="00D13751"/>
    <w:rsid w:val="00D14528"/>
    <w:rsid w:val="00D24BBE"/>
    <w:rsid w:val="00D2605B"/>
    <w:rsid w:val="00D515DB"/>
    <w:rsid w:val="00D54909"/>
    <w:rsid w:val="00D634EE"/>
    <w:rsid w:val="00D71A73"/>
    <w:rsid w:val="00D72F69"/>
    <w:rsid w:val="00D7626F"/>
    <w:rsid w:val="00D8405C"/>
    <w:rsid w:val="00D851D8"/>
    <w:rsid w:val="00D85C45"/>
    <w:rsid w:val="00D90A0A"/>
    <w:rsid w:val="00D94853"/>
    <w:rsid w:val="00DA0D1D"/>
    <w:rsid w:val="00DA59B5"/>
    <w:rsid w:val="00DB19DA"/>
    <w:rsid w:val="00DB5FB4"/>
    <w:rsid w:val="00DD0A60"/>
    <w:rsid w:val="00DE2226"/>
    <w:rsid w:val="00DF3FFD"/>
    <w:rsid w:val="00DF5AEE"/>
    <w:rsid w:val="00E0156C"/>
    <w:rsid w:val="00E02A9F"/>
    <w:rsid w:val="00E04690"/>
    <w:rsid w:val="00E05078"/>
    <w:rsid w:val="00E10B72"/>
    <w:rsid w:val="00E13661"/>
    <w:rsid w:val="00E14F96"/>
    <w:rsid w:val="00E41B32"/>
    <w:rsid w:val="00E456E0"/>
    <w:rsid w:val="00E46D76"/>
    <w:rsid w:val="00E5663B"/>
    <w:rsid w:val="00E5696C"/>
    <w:rsid w:val="00E570CB"/>
    <w:rsid w:val="00E74D0B"/>
    <w:rsid w:val="00E765F1"/>
    <w:rsid w:val="00E81889"/>
    <w:rsid w:val="00E84D78"/>
    <w:rsid w:val="00E94995"/>
    <w:rsid w:val="00E950F3"/>
    <w:rsid w:val="00EA1184"/>
    <w:rsid w:val="00EA386F"/>
    <w:rsid w:val="00EA4737"/>
    <w:rsid w:val="00EB1AD4"/>
    <w:rsid w:val="00EB4CB7"/>
    <w:rsid w:val="00EB4DCC"/>
    <w:rsid w:val="00EC24D4"/>
    <w:rsid w:val="00EC3CD4"/>
    <w:rsid w:val="00EC58D8"/>
    <w:rsid w:val="00EE74B6"/>
    <w:rsid w:val="00EF13D5"/>
    <w:rsid w:val="00EF18EE"/>
    <w:rsid w:val="00EF2A1B"/>
    <w:rsid w:val="00EF4EEA"/>
    <w:rsid w:val="00F04122"/>
    <w:rsid w:val="00F1629D"/>
    <w:rsid w:val="00F17748"/>
    <w:rsid w:val="00F265D0"/>
    <w:rsid w:val="00F37BEA"/>
    <w:rsid w:val="00F43137"/>
    <w:rsid w:val="00F53FC7"/>
    <w:rsid w:val="00F61A98"/>
    <w:rsid w:val="00F65DF9"/>
    <w:rsid w:val="00F66477"/>
    <w:rsid w:val="00F77E23"/>
    <w:rsid w:val="00F85931"/>
    <w:rsid w:val="00F86586"/>
    <w:rsid w:val="00F865FE"/>
    <w:rsid w:val="00F91CFB"/>
    <w:rsid w:val="00F93934"/>
    <w:rsid w:val="00F96606"/>
    <w:rsid w:val="00FB5A81"/>
    <w:rsid w:val="00FB624E"/>
    <w:rsid w:val="00FC0FAE"/>
    <w:rsid w:val="00FC33AB"/>
    <w:rsid w:val="00FD0772"/>
    <w:rsid w:val="00FD4552"/>
    <w:rsid w:val="00FD57E4"/>
    <w:rsid w:val="00FD6A4A"/>
    <w:rsid w:val="00FD6AAE"/>
    <w:rsid w:val="00FE16D0"/>
    <w:rsid w:val="00FE30B0"/>
    <w:rsid w:val="00FE3C88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A5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1A5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A5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1">
    <w:name w:val="Основной шрифт абзаца1"/>
    <w:rsid w:val="00E05078"/>
  </w:style>
  <w:style w:type="character" w:styleId="a3">
    <w:name w:val="Hyperlink"/>
    <w:basedOn w:val="11"/>
    <w:rsid w:val="00E05078"/>
    <w:rPr>
      <w:color w:val="0000FF"/>
      <w:u w:val="single"/>
    </w:rPr>
  </w:style>
  <w:style w:type="character" w:styleId="a4">
    <w:name w:val="page number"/>
    <w:basedOn w:val="11"/>
    <w:rsid w:val="00E05078"/>
  </w:style>
  <w:style w:type="character" w:customStyle="1" w:styleId="FootnoteCharacters">
    <w:name w:val="Footnote Characters"/>
    <w:basedOn w:val="11"/>
    <w:rsid w:val="00E05078"/>
    <w:rPr>
      <w:vertAlign w:val="superscript"/>
    </w:rPr>
  </w:style>
  <w:style w:type="character" w:customStyle="1" w:styleId="40">
    <w:name w:val="Знак Знак4"/>
    <w:basedOn w:val="11"/>
    <w:rsid w:val="00E05078"/>
  </w:style>
  <w:style w:type="character" w:customStyle="1" w:styleId="a5">
    <w:name w:val="Перечень Знак"/>
    <w:basedOn w:val="11"/>
    <w:rsid w:val="00E05078"/>
  </w:style>
  <w:style w:type="character" w:customStyle="1" w:styleId="30">
    <w:name w:val="Знак Знак3"/>
    <w:basedOn w:val="11"/>
    <w:rsid w:val="00E05078"/>
  </w:style>
  <w:style w:type="character" w:customStyle="1" w:styleId="20">
    <w:name w:val="Знак Знак2"/>
    <w:basedOn w:val="11"/>
    <w:rsid w:val="00E05078"/>
  </w:style>
  <w:style w:type="character" w:customStyle="1" w:styleId="12">
    <w:name w:val="Знак Знак1"/>
    <w:basedOn w:val="1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1">
    <w:name w:val="Знак Знак5"/>
    <w:basedOn w:val="1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1"/>
    <w:rsid w:val="00E05078"/>
  </w:style>
  <w:style w:type="character" w:customStyle="1" w:styleId="13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4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5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6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6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7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8">
    <w:name w:val="Текст примечания1"/>
    <w:basedOn w:val="a"/>
    <w:rsid w:val="00E05078"/>
  </w:style>
  <w:style w:type="paragraph" w:styleId="af2">
    <w:name w:val="annotation subject"/>
    <w:basedOn w:val="18"/>
    <w:next w:val="18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A548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semiHidden/>
    <w:rsid w:val="001A548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fc">
    <w:name w:val="FollowedHyperlink"/>
    <w:basedOn w:val="a0"/>
    <w:semiHidden/>
    <w:unhideWhenUsed/>
    <w:rsid w:val="00035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A5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1A5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A5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1">
    <w:name w:val="Основной шрифт абзаца1"/>
    <w:rsid w:val="00E05078"/>
  </w:style>
  <w:style w:type="character" w:styleId="a3">
    <w:name w:val="Hyperlink"/>
    <w:basedOn w:val="11"/>
    <w:rsid w:val="00E05078"/>
    <w:rPr>
      <w:color w:val="0000FF"/>
      <w:u w:val="single"/>
    </w:rPr>
  </w:style>
  <w:style w:type="character" w:styleId="a4">
    <w:name w:val="page number"/>
    <w:basedOn w:val="11"/>
    <w:rsid w:val="00E05078"/>
  </w:style>
  <w:style w:type="character" w:customStyle="1" w:styleId="FootnoteCharacters">
    <w:name w:val="Footnote Characters"/>
    <w:basedOn w:val="11"/>
    <w:rsid w:val="00E05078"/>
    <w:rPr>
      <w:vertAlign w:val="superscript"/>
    </w:rPr>
  </w:style>
  <w:style w:type="character" w:customStyle="1" w:styleId="40">
    <w:name w:val="Знак Знак4"/>
    <w:basedOn w:val="11"/>
    <w:rsid w:val="00E05078"/>
  </w:style>
  <w:style w:type="character" w:customStyle="1" w:styleId="a5">
    <w:name w:val="Перечень Знак"/>
    <w:basedOn w:val="11"/>
    <w:rsid w:val="00E05078"/>
  </w:style>
  <w:style w:type="character" w:customStyle="1" w:styleId="30">
    <w:name w:val="Знак Знак3"/>
    <w:basedOn w:val="11"/>
    <w:rsid w:val="00E05078"/>
  </w:style>
  <w:style w:type="character" w:customStyle="1" w:styleId="20">
    <w:name w:val="Знак Знак2"/>
    <w:basedOn w:val="11"/>
    <w:rsid w:val="00E05078"/>
  </w:style>
  <w:style w:type="character" w:customStyle="1" w:styleId="12">
    <w:name w:val="Знак Знак1"/>
    <w:basedOn w:val="1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1">
    <w:name w:val="Знак Знак5"/>
    <w:basedOn w:val="1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1"/>
    <w:rsid w:val="00E05078"/>
  </w:style>
  <w:style w:type="character" w:customStyle="1" w:styleId="13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4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5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6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6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7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8">
    <w:name w:val="Текст примечания1"/>
    <w:basedOn w:val="a"/>
    <w:rsid w:val="00E05078"/>
  </w:style>
  <w:style w:type="paragraph" w:styleId="af2">
    <w:name w:val="annotation subject"/>
    <w:basedOn w:val="18"/>
    <w:next w:val="18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A548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semiHidden/>
    <w:rsid w:val="001A548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fc">
    <w:name w:val="FollowedHyperlink"/>
    <w:basedOn w:val="a0"/>
    <w:semiHidden/>
    <w:unhideWhenUsed/>
    <w:rsid w:val="00035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1577-A554-4E30-BAD6-568C98A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5769</CharactersWithSpaces>
  <SharedDoc>false</SharedDoc>
  <HLinks>
    <vt:vector size="54" baseType="variant">
      <vt:variant>
        <vt:i4>5242992</vt:i4>
      </vt:variant>
      <vt:variant>
        <vt:i4>21</vt:i4>
      </vt:variant>
      <vt:variant>
        <vt:i4>0</vt:i4>
      </vt:variant>
      <vt:variant>
        <vt:i4>5</vt:i4>
      </vt:variant>
      <vt:variant>
        <vt:lpwstr>mailto:ryazanova@fcsp.ru</vt:lpwstr>
      </vt:variant>
      <vt:variant>
        <vt:lpwstr/>
      </vt:variant>
      <vt:variant>
        <vt:i4>6094892</vt:i4>
      </vt:variant>
      <vt:variant>
        <vt:i4>18</vt:i4>
      </vt:variant>
      <vt:variant>
        <vt:i4>0</vt:i4>
      </vt:variant>
      <vt:variant>
        <vt:i4>5</vt:i4>
      </vt:variant>
      <vt:variant>
        <vt:lpwstr>mailto:zinaida.ryazanova@mail.ru</vt:lpwstr>
      </vt:variant>
      <vt:variant>
        <vt:lpwstr/>
      </vt:variant>
      <vt:variant>
        <vt:i4>4784248</vt:i4>
      </vt:variant>
      <vt:variant>
        <vt:i4>15</vt:i4>
      </vt:variant>
      <vt:variant>
        <vt:i4>0</vt:i4>
      </vt:variant>
      <vt:variant>
        <vt:i4>5</vt:i4>
      </vt:variant>
      <vt:variant>
        <vt:lpwstr>mailto:firsovaan@mail.ru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mailto:gobova@fcsp.ru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mailto:kagarmanova@fcsp.ru</vt:lpwstr>
      </vt:variant>
      <vt:variant>
        <vt:lpwstr/>
      </vt:variant>
      <vt:variant>
        <vt:i4>4653175</vt:i4>
      </vt:variant>
      <vt:variant>
        <vt:i4>6</vt:i4>
      </vt:variant>
      <vt:variant>
        <vt:i4>0</vt:i4>
      </vt:variant>
      <vt:variant>
        <vt:i4>5</vt:i4>
      </vt:variant>
      <vt:variant>
        <vt:lpwstr>mailto:mihalischeva@fcsp.ru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http://bank.nb-forum.ru/ideas/Field/60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http://ru.wikipedia.org/wiki/%D0%98%D0%BD%D0%BD%D0%BE%D0%B2%D0%B0%D1%86%D0%B8%D1%8F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Елена Н. Белан</cp:lastModifiedBy>
  <cp:revision>2</cp:revision>
  <cp:lastPrinted>2015-09-25T09:52:00Z</cp:lastPrinted>
  <dcterms:created xsi:type="dcterms:W3CDTF">2015-10-07T05:21:00Z</dcterms:created>
  <dcterms:modified xsi:type="dcterms:W3CDTF">2015-10-07T05:21:00Z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